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Pope Leo XIV’s LGBTQ record draws fresh Catholic debate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Catholic commentators are examining Pope Leo XIV’s approach to LGBTQ Catholics, from reported meetings to senior appointments. New Ways Ministry sees continuity with Pope Francis, while critics argue the pope’s public emphasis on welcome leaves important questions about doctrine, pastoral care and the limits of Catholic teaching unresolved.</w:t>
      </w:r>
      <w:r/>
    </w:p>
    <w:p>
      <w:pPr>
        <w:pStyle w:val="Heading2"/>
      </w:pPr>
      <w:r>
        <w:t>Essential Takeaways</w:t>
      </w:r>
      <w:r/>
      <w:r/>
    </w:p>
    <w:p>
      <w:pPr>
        <w:pStyle w:val="ListBullet"/>
        <w:spacing w:line="240" w:lineRule="auto"/>
        <w:ind w:left="720"/>
      </w:pPr>
      <w:r/>
      <w:r>
        <w:rPr>
          <w:b/>
        </w:rPr>
        <w:t>New Ways Ministry’s view:</w:t>
      </w:r>
      <w:r>
        <w:t xml:space="preserve"> The group describes Pope Leo’s approach as broadly welcoming towards LGBTQ Catholics.</w:t>
      </w:r>
      <w:r/>
    </w:p>
    <w:p>
      <w:pPr>
        <w:pStyle w:val="ListBullet"/>
        <w:spacing w:line="240" w:lineRule="auto"/>
        <w:ind w:left="720"/>
      </w:pPr>
      <w:r/>
      <w:r>
        <w:rPr>
          <w:b/>
        </w:rPr>
        <w:t>Key encounters:</w:t>
      </w:r>
      <w:r>
        <w:t xml:space="preserve"> Reporting has focused on his contact with LGBTQ advocates and his apparent continuity with Francis-era outreach.</w:t>
      </w:r>
      <w:r/>
    </w:p>
    <w:p>
      <w:pPr>
        <w:pStyle w:val="ListBullet"/>
        <w:spacing w:line="240" w:lineRule="auto"/>
        <w:ind w:left="720"/>
      </w:pPr>
      <w:r/>
      <w:r>
        <w:rPr>
          <w:b/>
        </w:rPr>
        <w:t>Appointments matter:</w:t>
      </w:r>
      <w:r>
        <w:t xml:space="preserve"> Critics are also examining senior clerical appointments and advisory roles linked to the debate.</w:t>
      </w:r>
      <w:r/>
    </w:p>
    <w:p>
      <w:pPr>
        <w:pStyle w:val="ListBullet"/>
        <w:spacing w:line="240" w:lineRule="auto"/>
        <w:ind w:left="720"/>
      </w:pPr>
      <w:r/>
      <w:r>
        <w:rPr>
          <w:b/>
        </w:rPr>
        <w:t>The central tension:</w:t>
      </w:r>
      <w:r>
        <w:t xml:space="preserve"> Pastoral inclusion and formal Catholic teaching remain difficult to reconcile for many observers.</w:t>
      </w:r>
      <w:r/>
    </w:p>
    <w:p>
      <w:pPr>
        <w:pStyle w:val="ListBullet"/>
        <w:spacing w:line="240" w:lineRule="auto"/>
        <w:ind w:left="720"/>
      </w:pPr>
      <w:r/>
      <w:r>
        <w:rPr>
          <w:b/>
        </w:rPr>
        <w:t>Why it matters:</w:t>
      </w:r>
      <w:r>
        <w:t xml:space="preserve"> The discussion could shape how Catholic parishes approach LGBTQ people worldwide.</w:t>
      </w:r>
      <w:r/>
      <w:r/>
    </w:p>
    <w:p>
      <w:pPr>
        <w:pStyle w:val="Heading2"/>
      </w:pPr>
      <w:r>
        <w:t>A papacy quickly under the microscope</w:t>
      </w:r>
      <w:r/>
    </w:p>
    <w:p>
      <w:r/>
      <w:r>
        <w:t xml:space="preserve">Pope Leo XIV’s record on LGBTQ issues is becoming an early test of his papacy. New Ways Ministry has assembled a chronology highlighting what it regards as signs of welcome, including reported meetings, comments and appointments. The organisation’s account gives supporters of a more inclusive Catholic pastoral approach plenty to point to. </w:t>
      </w:r>
      <w:hyperlink r:id="rId9">
        <w:r>
          <w:rPr>
            <w:color w:val="0000EE"/>
            <w:u w:val="single"/>
          </w:rPr>
          <w:t>[2]</w:t>
        </w:r>
      </w:hyperlink>
      <w:r>
        <w:t xml:space="preserve">, </w:t>
      </w:r>
      <w:hyperlink r:id="rId10">
        <w:r>
          <w:rPr>
            <w:color w:val="0000EE"/>
            <w:u w:val="single"/>
          </w:rPr>
          <w:t>[4]</w:t>
        </w:r>
      </w:hyperlink>
      <w:r/>
    </w:p>
    <w:p>
      <w:r/>
      <w:r>
        <w:t xml:space="preserve">That attention is hardly surprising. A new pope’s gestures can carry enormous weight, especially when they involve people who have often felt pushed to the margins of church life. A meeting, a nod or an appointment may look small from the outside, but inside Catholicism those signals can travel quickly through parishes and newsrooms. </w:t>
      </w:r>
      <w:hyperlink r:id="rId11">
        <w:r>
          <w:rPr>
            <w:color w:val="0000EE"/>
            <w:u w:val="single"/>
          </w:rPr>
          <w:t>[3]</w:t>
        </w:r>
      </w:hyperlink>
      <w:r>
        <w:t xml:space="preserve">, </w:t>
      </w:r>
      <w:hyperlink r:id="rId12">
        <w:r>
          <w:rPr>
            <w:color w:val="0000EE"/>
            <w:u w:val="single"/>
          </w:rPr>
          <w:t>[7]</w:t>
        </w:r>
      </w:hyperlink>
      <w:r/>
    </w:p>
    <w:p>
      <w:pPr>
        <w:pStyle w:val="Heading2"/>
      </w:pPr>
      <w:r>
        <w:t>Why New Ways Ministry sees continuity with Francis</w:t>
      </w:r>
      <w:r/>
    </w:p>
    <w:p>
      <w:r/>
      <w:r>
        <w:t xml:space="preserve">New Ways Ministry argues that Leo is continuing Pope Francis’s more welcoming tone towards LGBTQ people. Its commentary points to the possibility of ongoing contact with LGBTQ Catholics and advocates, rather than a sharp return to a more confrontational style. </w:t>
      </w:r>
      <w:hyperlink r:id="rId9">
        <w:r>
          <w:rPr>
            <w:color w:val="0000EE"/>
            <w:u w:val="single"/>
          </w:rPr>
          <w:t>[2]</w:t>
        </w:r>
      </w:hyperlink>
      <w:r>
        <w:t xml:space="preserve">, </w:t>
      </w:r>
      <w:hyperlink r:id="rId13">
        <w:r>
          <w:rPr>
            <w:color w:val="0000EE"/>
            <w:u w:val="single"/>
          </w:rPr>
          <w:t>[5]</w:t>
        </w:r>
      </w:hyperlink>
      <w:r/>
    </w:p>
    <w:p>
      <w:r/>
      <w:r>
        <w:t xml:space="preserve">That interpretation has also appeared in reporting about the new pope’s relationship with Jesuit priest James Martin, a prominent advocate for greater pastoral inclusion. According to the Associated Press and the Los Angeles Times, Leo’s early approach has been read as one of continuity, even though continuity does not necessarily mean a change to official doctrine. </w:t>
      </w:r>
      <w:hyperlink r:id="rId14">
        <w:r>
          <w:rPr>
            <w:color w:val="0000EE"/>
            <w:u w:val="single"/>
          </w:rPr>
          <w:t>[6]</w:t>
        </w:r>
      </w:hyperlink>
      <w:r>
        <w:t xml:space="preserve">, </w:t>
      </w:r>
      <w:hyperlink r:id="rId12">
        <w:r>
          <w:rPr>
            <w:color w:val="0000EE"/>
            <w:u w:val="single"/>
          </w:rPr>
          <w:t>[7]</w:t>
        </w:r>
      </w:hyperlink>
      <w:r/>
    </w:p>
    <w:p>
      <w:r/>
      <w:r>
        <w:t>The distinction is important. Catholic leaders can offer pastoral welcome without formally changing teachings on marriage, sexual ethics or gender. Yet for many Catholics, the tone matters almost as much as the text. A warmer welcome can alter how people experience the Church long before any document changes.</w:t>
      </w:r>
      <w:r/>
    </w:p>
    <w:p>
      <w:pPr>
        <w:pStyle w:val="Heading2"/>
      </w:pPr>
      <w:r>
        <w:t>Meetings and appointments send powerful signals</w:t>
      </w:r>
      <w:r/>
    </w:p>
    <w:p>
      <w:r/>
      <w:r>
        <w:t xml:space="preserve">The debate has widened beyond private conversations to episcopal and Vatican appointments. Critics of Leo’s approach are studying the backgrounds of bishops and cardinals who have been linked to more accommodating pastoral policies, while New Ways Ministry treats those choices as evidence of a broader direction. </w:t>
      </w:r>
      <w:hyperlink r:id="rId9">
        <w:r>
          <w:rPr>
            <w:color w:val="0000EE"/>
            <w:u w:val="single"/>
          </w:rPr>
          <w:t>[2]</w:t>
        </w:r>
      </w:hyperlink>
      <w:r>
        <w:t xml:space="preserve">, </w:t>
      </w:r>
      <w:hyperlink r:id="rId10">
        <w:r>
          <w:rPr>
            <w:color w:val="0000EE"/>
            <w:u w:val="single"/>
          </w:rPr>
          <w:t>[4]</w:t>
        </w:r>
      </w:hyperlink>
      <w:r/>
    </w:p>
    <w:p>
      <w:r/>
      <w:r>
        <w:t xml:space="preserve">Appointments are especially revealing because they shape the people who advise the pope and lead dioceses. They influence training, parish guidance and the language priests use from the pulpit. In other words, a personnel decision can become a lived experience for ordinary Catholics, often far from Rome. </w:t>
      </w:r>
      <w:hyperlink r:id="rId13">
        <w:r>
          <w:rPr>
            <w:color w:val="0000EE"/>
            <w:u w:val="single"/>
          </w:rPr>
          <w:t>[5]</w:t>
        </w:r>
      </w:hyperlink>
      <w:r>
        <w:t xml:space="preserve">, </w:t>
      </w:r>
      <w:hyperlink r:id="rId12">
        <w:r>
          <w:rPr>
            <w:color w:val="0000EE"/>
            <w:u w:val="single"/>
          </w:rPr>
          <w:t>[7]</w:t>
        </w:r>
      </w:hyperlink>
      <w:r/>
    </w:p>
    <w:p>
      <w:r/>
      <w:r>
        <w:t>Supporters of a more inclusive approach see this as a practical shift towards listening and pastoral care. Opponents worry that ambiguity can leave Catholics unsure about which parts of church teaching remain firm. That tension is likely to follow Leo wherever his papacy goes.</w:t>
      </w:r>
      <w:r/>
    </w:p>
    <w:p>
      <w:pPr>
        <w:pStyle w:val="Heading2"/>
      </w:pPr>
      <w:r>
        <w:t>Doctrine and welcome remain uneasy partners</w:t>
      </w:r>
      <w:r/>
    </w:p>
    <w:p>
      <w:r/>
      <w:r>
        <w:t xml:space="preserve">At the heart of the dispute is a familiar Catholic balancing act: how to welcome people while maintaining established teaching. New Ways Ministry’s supporters believe the Church can offer fuller belonging and recognition to LGBTQ Catholics. Critics, meanwhile, argue that welcome becomes confusing if it appears to soften or sidestep doctrine. </w:t>
      </w:r>
      <w:hyperlink r:id="rId9">
        <w:r>
          <w:rPr>
            <w:color w:val="0000EE"/>
            <w:u w:val="single"/>
          </w:rPr>
          <w:t>[2]</w:t>
        </w:r>
      </w:hyperlink>
      <w:r>
        <w:t xml:space="preserve">, </w:t>
      </w:r>
      <w:hyperlink r:id="rId13">
        <w:r>
          <w:rPr>
            <w:color w:val="0000EE"/>
            <w:u w:val="single"/>
          </w:rPr>
          <w:t>[5]</w:t>
        </w:r>
      </w:hyperlink>
      <w:r/>
    </w:p>
    <w:p>
      <w:r/>
      <w:r>
        <w:t xml:space="preserve">The issue is not merely theological. It affects parish life, family conversations, school policies and whether LGBTQ Catholics feel able to participate openly in worship. For a teenager wondering whether there is a place for them in the Church, the difference between a formal statement and a visibly welcoming community can feel enormous. </w:t>
      </w:r>
      <w:hyperlink r:id="rId10">
        <w:r>
          <w:rPr>
            <w:color w:val="0000EE"/>
            <w:u w:val="single"/>
          </w:rPr>
          <w:t>[4]</w:t>
        </w:r>
      </w:hyperlink>
      <w:r>
        <w:t xml:space="preserve">, </w:t>
      </w:r>
      <w:hyperlink r:id="rId14">
        <w:r>
          <w:rPr>
            <w:color w:val="0000EE"/>
            <w:u w:val="single"/>
          </w:rPr>
          <w:t>[6]</w:t>
        </w:r>
      </w:hyperlink>
      <w:r/>
    </w:p>
    <w:p>
      <w:r/>
      <w:r>
        <w:t>Leo therefore faces a communications challenge as much as a doctrinal one. Silence may be interpreted as approval by some and prudence by others. A carefully worded clarification could settle one question while creating another.</w:t>
      </w:r>
      <w:r/>
    </w:p>
    <w:p>
      <w:pPr>
        <w:pStyle w:val="Heading2"/>
      </w:pPr>
      <w:r>
        <w:t>What Catholics should watch next</w:t>
      </w:r>
      <w:r/>
    </w:p>
    <w:p>
      <w:r/>
      <w:r>
        <w:t xml:space="preserve">The clearest clues may come through future Vatican appointments, public addresses and guidance for bishops. Watchers will be looking for whether Leo repeats Francis-era language about accompaniment, or places greater emphasis on drawing bright lines around Catholic teaching. </w:t>
      </w:r>
      <w:hyperlink r:id="rId9">
        <w:r>
          <w:rPr>
            <w:color w:val="0000EE"/>
            <w:u w:val="single"/>
          </w:rPr>
          <w:t>[2]</w:t>
        </w:r>
      </w:hyperlink>
      <w:r>
        <w:t xml:space="preserve">, </w:t>
      </w:r>
      <w:hyperlink r:id="rId11">
        <w:r>
          <w:rPr>
            <w:color w:val="0000EE"/>
            <w:u w:val="single"/>
          </w:rPr>
          <w:t>[3]</w:t>
        </w:r>
      </w:hyperlink>
      <w:r/>
    </w:p>
    <w:p>
      <w:r/>
      <w:r>
        <w:t xml:space="preserve">The practical impact will probably be felt locally first. Parish priests and diocesan leaders will decide how warmly to welcome LGBTQ visitors, how openly to discuss church teaching and how to handle disagreements within congregations. Those decisions rarely make international headlines, but they shape the Church people actually encounter each Sunday. </w:t>
      </w:r>
      <w:hyperlink r:id="rId14">
        <w:r>
          <w:rPr>
            <w:color w:val="0000EE"/>
            <w:u w:val="single"/>
          </w:rPr>
          <w:t>[6]</w:t>
        </w:r>
      </w:hyperlink>
      <w:r>
        <w:t xml:space="preserve">, </w:t>
      </w:r>
      <w:hyperlink r:id="rId12">
        <w:r>
          <w:rPr>
            <w:color w:val="0000EE"/>
            <w:u w:val="single"/>
          </w:rPr>
          <w:t>[7]</w:t>
        </w:r>
      </w:hyperlink>
      <w:r/>
    </w:p>
    <w:p>
      <w:r/>
      <w:r>
        <w:t>For now, Leo’s approach appears to be defined by signals rather than a single landmark policy. That leaves room for hope among inclusion advocates, concern among traditionalists and plenty of debate in between. As one observer might put it, the Vatican’s vocabulary is being watched almost word for word.</w:t>
      </w:r>
      <w:r/>
    </w:p>
    <w:p>
      <w:r/>
      <w:r>
        <w:t>It's a small set of signals with potentially lasting consequences for Catholic life.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3">
        <w:r>
          <w:rPr>
            <w:color w:val="0000EE"/>
            <w:u w:val="single"/>
          </w:rPr>
          <w:t>[5]</w:t>
        </w:r>
      </w:hyperlink>
      <w:r>
        <w:t xml:space="preserve">, </w:t>
      </w:r>
      <w:hyperlink r:id="rId12">
        <w:r>
          <w:rPr>
            <w:color w:val="0000EE"/>
            <w:u w:val="single"/>
          </w:rPr>
          <w:t>[7]</w:t>
        </w:r>
      </w:hyperlink>
      <w:r>
        <w:t xml:space="preserve">- Paragraph 7: </w:t>
      </w:r>
      <w:hyperlink r:id="rId10">
        <w:r>
          <w:rPr>
            <w:color w:val="0000EE"/>
            <w:u w:val="single"/>
          </w:rPr>
          <w:t>[4]</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[4]</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4">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https://www.lifesitenews.com/news/heretical-catholic-site-highlights-pope-leos-lgbtq-record/</w:t>
        </w:r>
      </w:hyperlink>
      <w:r>
        <w:t xml:space="preserve"> - Please view link - unable to able to access data</w:t>
      </w:r>
      <w:r/>
    </w:p>
    <w:p>
      <w:pPr>
        <w:pStyle w:val="ListNumber"/>
        <w:spacing w:line="240" w:lineRule="auto"/>
        <w:ind w:left="720"/>
      </w:pPr>
      <w:r/>
      <w:hyperlink r:id="rId9">
        <w:r>
          <w:rPr>
            <w:color w:val="0000EE"/>
            <w:u w:val="single"/>
          </w:rPr>
          <w:t>https://www.newwaysministry.org/pope-leo-xiv-on-lgbtq-issues/</w:t>
        </w:r>
      </w:hyperlink>
      <w:r>
        <w:t xml:space="preserve"> - New Ways Ministry provides a detailed chronology of Pope Leo XIV's actions regarding LGBTQ+ issues, highlighting his appointments and meetings that suggest a welcoming stance towards LGBTQ+ individuals. The timeline includes his appointment of Fr. Thomas Hennon as Bishop of the Diocese of Baker, Oregon, and his meeting with Fr. James Martin, a prominent LGBTQ+ advocate, indicating a continuity of Pope Francis' inclusive approach.</w:t>
      </w:r>
      <w:r/>
    </w:p>
    <w:p>
      <w:pPr>
        <w:pStyle w:val="ListNumber"/>
        <w:spacing w:line="240" w:lineRule="auto"/>
        <w:ind w:left="720"/>
      </w:pPr>
      <w:r/>
      <w:hyperlink r:id="rId11">
        <w:r>
          <w:rPr>
            <w:color w:val="0000EE"/>
            <w:u w:val="single"/>
          </w:rPr>
          <w:t>https://www.newwaysministry.org/2025/09/02/pope-leo-willl-continue-francis-welcome-of-lgbtq-people-reports-fr-james-martin/</w:t>
        </w:r>
      </w:hyperlink>
      <w:r>
        <w:t xml:space="preserve"> - This article reports on Fr. James Martin's meeting with Pope Leo XIV, where the Pope expressed his intention to continue Pope Francis' policy of welcoming LGBTQ+ individuals into the Church. Fr. Martin found the meeting encouraging, noting that Pope Leo conveyed the same message of inclusivity as his predecessor.</w:t>
      </w:r>
      <w:r/>
    </w:p>
    <w:p>
      <w:pPr>
        <w:pStyle w:val="ListNumber"/>
        <w:spacing w:line="240" w:lineRule="auto"/>
        <w:ind w:left="720"/>
      </w:pPr>
      <w:r/>
      <w:hyperlink r:id="rId10">
        <w:r>
          <w:rPr>
            <w:color w:val="0000EE"/>
            <w:u w:val="single"/>
          </w:rPr>
          <w:t>https://www.newwaysministry.org/2025/05/08/new-ways-ministry-welcomes-pope-leo-xiv/</w:t>
        </w:r>
      </w:hyperlink>
      <w:r>
        <w:t xml:space="preserve"> - New Ways Ministry extends a welcoming statement to Pope Leo XIV, expressing hopes that he will continue the inclusive approach towards LGBTQ+ individuals initiated by Pope Francis. The article highlights the importance of a synodal Church that listens to and includes LGBTQ+ Catholics.</w:t>
      </w:r>
      <w:r/>
    </w:p>
    <w:p>
      <w:pPr>
        <w:pStyle w:val="ListNumber"/>
        <w:spacing w:line="240" w:lineRule="auto"/>
        <w:ind w:left="720"/>
      </w:pPr>
      <w:r/>
      <w:hyperlink r:id="rId13">
        <w:r>
          <w:rPr>
            <w:color w:val="0000EE"/>
            <w:u w:val="single"/>
          </w:rPr>
          <w:t>https://www.newwaysministry.org/2025/09/15/sister-jeannine-will-pope-leo-follow-pope-francis-on-lgbtq-issues/</w:t>
        </w:r>
      </w:hyperlink>
      <w:r>
        <w:t xml:space="preserve"> - Sister Jeannine Gramick reflects on Pope Leo XIV's early papacy, noting both hopes and uncertainties regarding his approach to LGBTQ+ issues. She points to his meeting with Fr. James Martin as a positive sign but acknowledges that much remains to be seen in his ministry.</w:t>
      </w:r>
      <w:r/>
    </w:p>
    <w:p>
      <w:pPr>
        <w:pStyle w:val="ListNumber"/>
        <w:spacing w:line="240" w:lineRule="auto"/>
        <w:ind w:left="720"/>
      </w:pPr>
      <w:r/>
      <w:hyperlink r:id="rId14">
        <w:r>
          <w:rPr>
            <w:color w:val="0000EE"/>
            <w:u w:val="single"/>
          </w:rPr>
          <w:t>https://apnews.com/article/f54bbf057757bdb7230802a8d5d77242</w:t>
        </w:r>
      </w:hyperlink>
      <w:r>
        <w:t xml:space="preserve"> - The Associated Press reports on Pope Leo XIV's meeting with Fr. James Martin, a leading advocate for LGBTQ+ inclusion in the Catholic Church. During their half-hour meeting, Pope Leo affirmed his intention to continue Pope Francis' inclusive legacy, emphasizing that the Church is open to all, including LGBTQ+ individuals.</w:t>
      </w:r>
      <w:r/>
    </w:p>
    <w:p>
      <w:pPr>
        <w:pStyle w:val="ListNumber"/>
        <w:spacing w:line="240" w:lineRule="auto"/>
        <w:ind w:left="720"/>
      </w:pPr>
      <w:r/>
      <w:hyperlink r:id="rId12">
        <w:r>
          <w:rPr>
            <w:color w:val="0000EE"/>
            <w:u w:val="single"/>
          </w:rPr>
          <w:t>https://www.latimes.com/world-nation/story/2025-09-02/pope-leo-meets-lgbtq-catholic-advocate-and-vows-continuity-with-pope-francis-legacy-of-welcome</w:t>
        </w:r>
      </w:hyperlink>
      <w:r>
        <w:t xml:space="preserve"> - The Los Angeles Times covers Pope Leo XIV's meeting with Fr. James Martin, highlighting the Pope's commitment to continuing Pope Francis' policy of LGBTQ+ acceptance in the Church. Fr. Martin describes the encounter as encouraging and aligned with Francis' approach, recalling the welcoming tone set by Francis’ famous 'Who am I to judge?' remark.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pope-leo-xiv-on-lgbtq-issues/" TargetMode="External"/><Relationship Id="rId10" Type="http://schemas.openxmlformats.org/officeDocument/2006/relationships/hyperlink" Target="https://www.newwaysministry.org/2025/05/08/new-ways-ministry-welcomes-pope-leo-xiv/" TargetMode="External"/><Relationship Id="rId11" Type="http://schemas.openxmlformats.org/officeDocument/2006/relationships/hyperlink" Target="https://www.newwaysministry.org/2025/09/02/pope-leo-willl-continue-francis-welcome-of-lgbtq-people-reports-fr-james-martin/" TargetMode="External"/><Relationship Id="rId12" Type="http://schemas.openxmlformats.org/officeDocument/2006/relationships/hyperlink" Target="https://www.latimes.com/world-nation/story/2025-09-02/pope-leo-meets-lgbtq-catholic-advocate-and-vows-continuity-with-pope-francis-legacy-of-welcome" TargetMode="External"/><Relationship Id="rId13" Type="http://schemas.openxmlformats.org/officeDocument/2006/relationships/hyperlink" Target="https://www.newwaysministry.org/2025/09/15/sister-jeannine-will-pope-leo-follow-pope-francis-on-lgbtq-issues/" TargetMode="External"/><Relationship Id="rId14" Type="http://schemas.openxmlformats.org/officeDocument/2006/relationships/hyperlink" Target="https://apnews.com/article/f54bbf057757bdb7230802a8d5d77242" TargetMode="External"/><Relationship Id="rId15" Type="http://schemas.openxmlformats.org/officeDocument/2006/relationships/hyperlink" Target="https://www.lifesitenews.com/news/heretical-catholic-site-highlights-pope-leos-lgbtq-reco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