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World Pride Amsterdam 2026: What Travellers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Jump into the party: travellers and Pride-goers are already planning for World Pride Amsterdam 2026, a two-week celebration of unity running from 25 July to 8 August that promises parades, parties, culture, and history in one of Europe’s most open cities. Here’s what to expect, how to prepare, and why Amsterdam matters as a host.</w:t>
      </w:r>
      <w:r/>
    </w:p>
    <w:p>
      <w:r/>
      <w:r>
        <w:t>Essential Takeaways</w:t>
      </w:r>
      <w:r/>
      <w:r/>
    </w:p>
    <w:p>
      <w:pPr>
        <w:pStyle w:val="ListBullet"/>
        <w:spacing w:line="240" w:lineRule="auto"/>
        <w:ind w:left="720"/>
      </w:pPr>
      <w:r/>
      <w:r>
        <w:rPr>
          <w:b/>
        </w:rPr>
        <w:t>When and where:</w:t>
      </w:r>
      <w:r>
        <w:t xml:space="preserve"> World Pride Amsterdam runs 25 July–8 August 2026 across venues and canals in the Dutch capital. </w:t>
      </w:r>
      <w:r/>
    </w:p>
    <w:p>
      <w:pPr>
        <w:pStyle w:val="ListBullet"/>
        <w:spacing w:line="240" w:lineRule="auto"/>
        <w:ind w:left="720"/>
      </w:pPr>
      <w:r/>
      <w:r>
        <w:rPr>
          <w:b/>
        </w:rPr>
        <w:t>Theme:</w:t>
      </w:r>
      <w:r>
        <w:t xml:space="preserve"> </w:t>
      </w:r>
      <w:r>
        <w:rPr>
          <w:b/>
        </w:rPr>
        <w:t>Unity</w:t>
      </w:r>
      <w:r>
        <w:t xml:space="preserve"> is the central message , Amsterdam aims to be a symbol of solidarity for LGBTQIA+ communities worldwide. </w:t>
      </w:r>
      <w:r/>
    </w:p>
    <w:p>
      <w:pPr>
        <w:pStyle w:val="ListBullet"/>
        <w:spacing w:line="240" w:lineRule="auto"/>
        <w:ind w:left="720"/>
      </w:pPr>
      <w:r/>
      <w:r>
        <w:rPr>
          <w:b/>
        </w:rPr>
        <w:t>Big draw:</w:t>
      </w:r>
      <w:r>
        <w:t xml:space="preserve"> Expect parades, a canal parade, concerts, exhibitions, and large-scale public events that attract international crowds. </w:t>
      </w:r>
      <w:r/>
    </w:p>
    <w:p>
      <w:pPr>
        <w:pStyle w:val="ListBullet"/>
        <w:spacing w:line="240" w:lineRule="auto"/>
        <w:ind w:left="720"/>
      </w:pPr>
      <w:r/>
      <w:r>
        <w:rPr>
          <w:b/>
        </w:rPr>
        <w:t>Practicalities:</w:t>
      </w:r>
      <w:r>
        <w:t xml:space="preserve"> Book transport and accommodation early, pack for warm days and possible rain, and plan around major parade days for crowds and closures. </w:t>
      </w:r>
      <w:r/>
    </w:p>
    <w:p>
      <w:pPr>
        <w:pStyle w:val="ListBullet"/>
        <w:spacing w:line="240" w:lineRule="auto"/>
        <w:ind w:left="720"/>
      </w:pPr>
      <w:r/>
      <w:r>
        <w:rPr>
          <w:b/>
        </w:rPr>
        <w:t>Local vibe:</w:t>
      </w:r>
      <w:r>
        <w:t xml:space="preserve"> Amsterdam mixes historic canals and queer heritage with a lively club and cultural scene , it’s scenic, friendly, and very walkable.</w:t>
      </w:r>
      <w:r/>
      <w:r/>
    </w:p>
    <w:p>
      <w:pPr>
        <w:pStyle w:val="Heading2"/>
      </w:pPr>
      <w:r>
        <w:t>Why Amsterdam is a meaningful host this year</w:t>
      </w:r>
      <w:r/>
    </w:p>
    <w:p>
      <w:r/>
      <w:r>
        <w:t>Amsterdam’s selection as World Pride host feels historically apt and emotionally resonant. The Netherlands marked 26 years since legalising same-sex marriage, and Amsterdam has long been a European centre for queer culture. The city’s canals, cosy cafés, and tolerant spirit give events a human scale, and organisers have framed the 2026 edition around togetherness and solidarity.</w:t>
      </w:r>
      <w:r/>
    </w:p>
    <w:p>
      <w:r/>
      <w:r>
        <w:t>The choice also sends a message. According to InterPride and local organisers, hosting World Pride in a city with a long queer history allows Amsterdam to showcase both celebration and activism. Expect displays of culture and history alongside the music and parades.</w:t>
      </w:r>
      <w:r/>
    </w:p>
    <w:p>
      <w:pPr>
        <w:pStyle w:val="Heading2"/>
      </w:pPr>
      <w:r>
        <w:t>What the programme looks like , highlights to pencil in</w:t>
      </w:r>
      <w:r/>
    </w:p>
    <w:p>
      <w:r/>
      <w:r>
        <w:t>World Pride features multi-layered programming: official opening ceremonies, the famous canal parade, concerts, theatre, art exhibitions, and neighbourhood parties. The city will host a mix of ticketed and free events, with large-scale outdoor stages and more intimate venue shows scattered through neighbourhoods like Jordaan and De Pijp.</w:t>
      </w:r>
      <w:r/>
    </w:p>
    <w:p>
      <w:r/>
      <w:r>
        <w:t>If you love live music, art, or activism, check the official schedule early. Big parade days bring the most atmosphere , colourful floats, packed quaysides, and a real sense of communal joy , but smaller events let you catch local queer history and quieter moments too.</w:t>
      </w:r>
      <w:r/>
    </w:p>
    <w:p>
      <w:pPr>
        <w:pStyle w:val="Heading2"/>
      </w:pPr>
      <w:r>
        <w:t>Planning practicalities: travel, stay, and getting around</w:t>
      </w:r>
      <w:r/>
    </w:p>
    <w:p>
      <w:r/>
      <w:r>
        <w:t>Book early. Flights, trains, and hotels will sell out fast for peak days. Amsterdam is well served by Schiphol airport and excellent rail links from across Europe, so consider arriving a day or two before the top events to avoid last-minute stress.</w:t>
      </w:r>
      <w:r/>
    </w:p>
    <w:p>
      <w:r/>
      <w:r>
        <w:t>Within the city, cycling and walking are the smartest ways to move around, though expect busy bike lanes during the festival. Public transport will run extra services, but large streets and bridges may close for parades , allow extra time and use official event maps. For quieter stays, choose a canal-side neighbourhood a short tram ride from the main festival hubs.</w:t>
      </w:r>
      <w:r/>
    </w:p>
    <w:p>
      <w:pPr>
        <w:pStyle w:val="Heading2"/>
      </w:pPr>
      <w:r>
        <w:t>Safety, accessibility, and family-friendly options</w:t>
      </w:r>
      <w:r/>
    </w:p>
    <w:p>
      <w:r/>
      <w:r>
        <w:t>Organisers have emphasised inclusivity and safety as core priorities. There will be clearly signposted safe zones, accessible venues, and information centres to assist visitors. If you travel with family or need accessible facilities, plan routes and check venue accessibility in advance, as older canal bridges and historic buildings can present challenges.</w:t>
      </w:r>
      <w:r/>
    </w:p>
    <w:p>
      <w:r/>
      <w:r>
        <w:t>Be mindful of pickpocketing in crowds and the usual festival considerations , stay hydrated, keep your phone secure, and agree on meeting points with your group. Local authorities and InterPride will publish guidance ahead of the busiest days.</w:t>
      </w:r>
      <w:r/>
    </w:p>
    <w:p>
      <w:pPr>
        <w:pStyle w:val="Heading2"/>
      </w:pPr>
      <w:r>
        <w:t>Cultural context and why this World Pride matters</w:t>
      </w:r>
      <w:r/>
    </w:p>
    <w:p>
      <w:r/>
      <w:r>
        <w:t>World Pride has been hosted by cities like Rome, London, Toronto, Madrid and Sydney, drawing millions over its editions. Amsterdam’s programme aims to balance celebration with a reminder that queer rights are still fragile in parts of the world. The theme of Unity reflects that dual aim: a festival that’s fun and fiercely political at once.</w:t>
      </w:r>
      <w:r/>
    </w:p>
    <w:p>
      <w:r/>
      <w:r>
        <w:t>Expect the city to use the moment to highlight queer history, local activism, and international solidarity. For travellers, it’s an opportunity to enjoy big parties while witnessing a global movement in a city that has long been part of that story.</w:t>
      </w:r>
      <w:r/>
    </w:p>
    <w:p>
      <w:r/>
      <w:r>
        <w:t>It's a small change that can make every celebration more memorable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3">
        <w:r>
          <w:rPr>
            <w:color w:val="0000EE"/>
            <w:u w:val="single"/>
          </w:rPr>
          <w:t>[7]</w:t>
        </w:r>
      </w:hyperlink>
      <w:r>
        <w:t xml:space="preserve">- Paragraph 4: </w:t>
      </w:r>
      <w:hyperlink r:id="rId10">
        <w:r>
          <w:rPr>
            <w:color w:val="0000EE"/>
            <w:u w:val="single"/>
          </w:rPr>
          <w:t>[3]</w:t>
        </w:r>
      </w:hyperlink>
      <w:r>
        <w:t xml:space="preserve">, </w:t>
      </w:r>
      <w:hyperlink r:id="rId13">
        <w:r>
          <w:rPr>
            <w:color w:val="0000EE"/>
            <w:u w:val="single"/>
          </w:rPr>
          <w:t>[7]</w:t>
        </w:r>
      </w:hyperlink>
      <w:r>
        <w:t xml:space="preserve">- Paragraph 5: </w:t>
      </w:r>
      <w:hyperlink r:id="rId11">
        <w:r>
          <w:rPr>
            <w:color w:val="0000EE"/>
            <w:u w:val="single"/>
          </w:rPr>
          <w:t>[4]</w:t>
        </w:r>
      </w:hyperlink>
      <w:r>
        <w:t xml:space="preserve">, </w:t>
      </w:r>
      <w:hyperlink r:id="rId13">
        <w:r>
          <w:rPr>
            <w:color w:val="0000EE"/>
            <w:u w:val="single"/>
          </w:rPr>
          <w:t>[7]</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https://www.cntraveler.com/story/world-pride-2026-is-heading-to-amsterdam-heres-what-to-know-about-the-dutch-host-city</w:t>
        </w:r>
      </w:hyperlink>
      <w:r>
        <w:t xml:space="preserve"> - Please view link - unable to able to access data</w:t>
      </w:r>
      <w:r/>
    </w:p>
    <w:p>
      <w:pPr>
        <w:pStyle w:val="ListNumber"/>
        <w:spacing w:line="240" w:lineRule="auto"/>
        <w:ind w:left="720"/>
      </w:pPr>
      <w:r/>
      <w:hyperlink r:id="rId12">
        <w:r>
          <w:rPr>
            <w:color w:val="0000EE"/>
            <w:u w:val="single"/>
          </w:rPr>
          <w:t>https://www.interpride.org/ourorganization/</w:t>
        </w:r>
      </w:hyperlink>
      <w:r>
        <w:t xml:space="preserve"> - InterPride is the international organisation that brings together Pride organisers from across the world to network, share knowledge, and maximise impact. They own and award the licence for WorldPride, the international flagship Pride event, which is hosted by InterPride member organisations selected through a membership vote. InterPride's mission is to achieve legal, social, and cultural equity for SOGIESC communities through the Pride movement, contributing to the visibility and inclusion of diverse sexual orientations, gender identities and expressions, and sex characteristics communities.</w:t>
      </w:r>
      <w:r/>
    </w:p>
    <w:p>
      <w:pPr>
        <w:pStyle w:val="ListNumber"/>
        <w:spacing w:line="240" w:lineRule="auto"/>
        <w:ind w:left="720"/>
      </w:pPr>
      <w:r/>
      <w:hyperlink r:id="rId10">
        <w:r>
          <w:rPr>
            <w:color w:val="0000EE"/>
            <w:u w:val="single"/>
          </w:rPr>
          <w:t>https://pride.amsterdam/en/worldpride/</w:t>
        </w:r>
      </w:hyperlink>
      <w:r>
        <w:t xml:space="preserve"> - WorldPride Amsterdam 2026 is scheduled from 25 July to 8 August 2026. The event's theme is 'Unity', aiming to be a symbol of unity in a world where tolerance and freedom for the LGBTQIA+ community are not a reality everywhere. The visual identity features a kaleidoscope pattern, symbolising the coming together of many cultures in a colourful whole. The event will celebrate multiple anniversaries, including 25 years since the opening of civil marriage in the Netherlands and 30 years of Pride Amsterdam.</w:t>
      </w:r>
      <w:r/>
    </w:p>
    <w:p>
      <w:pPr>
        <w:pStyle w:val="ListNumber"/>
        <w:spacing w:line="240" w:lineRule="auto"/>
        <w:ind w:left="720"/>
      </w:pPr>
      <w:r/>
      <w:hyperlink r:id="rId11">
        <w:r>
          <w:rPr>
            <w:color w:val="0000EE"/>
            <w:u w:val="single"/>
          </w:rPr>
          <w:t>https://www.amsterdam.nl/en/news/worldpride/</w:t>
        </w:r>
      </w:hyperlink>
      <w:r>
        <w:t xml:space="preserve"> - From 25 July to 8 August 2026, Amsterdam will host WorldPride for the first time under the theme 'UNITY', celebrating diversity, freedom, and equal rights for LGBTQIA+ people. Major events include the Pride Walk, Pride Park, Canal Parade, street parties, and the Closing Concert on Museumplein. Additional activities encompass the Sport Pride World Games, LoveSwim in the Amstel, personal stories about the HIV and AIDS epidemic, discussions on allyship at Pride University, and theatre and comedy performances.</w:t>
      </w:r>
      <w:r/>
    </w:p>
    <w:p>
      <w:pPr>
        <w:pStyle w:val="ListNumber"/>
        <w:spacing w:line="240" w:lineRule="auto"/>
        <w:ind w:left="720"/>
      </w:pPr>
      <w:r/>
      <w:hyperlink r:id="rId14">
        <w:r>
          <w:rPr>
            <w:color w:val="0000EE"/>
            <w:u w:val="single"/>
          </w:rPr>
          <w:t>https://www.holland.com/global/press/newsroom/dertig-jaar-amsterdam-pride</w:t>
        </w:r>
      </w:hyperlink>
      <w:r>
        <w:t xml:space="preserve"> - In 2026, Amsterdam will host WorldPride from 25 July to 8 August, celebrating 30 years since the city's first Canal Parade in 1996. The event aims to bring together millions of people in a celebration of diversity, equality, and inclusion. Alongside cultural events, community gatherings, and the iconic Canal Parade, WorldPride offers an opportunity to celebrate Amsterdam's long-standing reputation as an open, inclusive, and welcoming destination.</w:t>
      </w:r>
      <w:r/>
    </w:p>
    <w:p>
      <w:pPr>
        <w:pStyle w:val="ListNumber"/>
        <w:spacing w:line="240" w:lineRule="auto"/>
        <w:ind w:left="720"/>
      </w:pPr>
      <w:r/>
      <w:hyperlink r:id="rId15">
        <w:r>
          <w:rPr>
            <w:color w:val="0000EE"/>
            <w:u w:val="single"/>
          </w:rPr>
          <w:t>https://elpais.com/gente/2026-07-25/maxima-de-los-paises-bajos-inaugura-por-primera-vez-el-orgullo-mundial-en-amsterdam.html</w:t>
        </w:r>
      </w:hyperlink>
      <w:r>
        <w:t xml:space="preserve"> - Queen Máxima of the Netherlands officially inaugurated WorldPride 2026 in Amsterdam on 25 July 2026, marking the first time a Dutch queen has presided over this global event. In her speech, she emphasised the importance of inclusion, free love, and equal rights for the LGBTQIA+ community, stating that 'being oneself and loving whomever one wants should not be a privilege'. The ceremony took place in Vondelpark and was attended by Mayor Femke Halsema. The celebrations will continue until 8 August 2026.</w:t>
      </w:r>
      <w:r/>
    </w:p>
    <w:p>
      <w:pPr>
        <w:pStyle w:val="ListNumber"/>
        <w:spacing w:line="240" w:lineRule="auto"/>
        <w:ind w:left="720"/>
      </w:pPr>
      <w:r/>
      <w:hyperlink r:id="rId13">
        <w:r>
          <w:rPr>
            <w:color w:val="0000EE"/>
            <w:u w:val="single"/>
          </w:rPr>
          <w:t>https://elpais.com/elviajero/2026-07-17/guia-para-sobrevivir-al-world-pride-de-amsterdam-desfile-de-barcos-macrofiestas-e-historia-queer.html</w:t>
        </w:r>
      </w:hyperlink>
      <w:r>
        <w:t xml:space="preserve"> - A guide to surviving WorldPride Amsterdam 2026, exploring the vibrant LGBTQIA+ celebration from 25 July to 8 August. Amsterdam, a pioneer in legalising same-sex marriage in 2001, now hosts this international event with expectations of up to three million attendees. Highlights include the inaugural walk in Vondelpark, the boat parade on 1 August, the UNITY concert on 4 August, and human rights talks at Beurs van Berlage. The festivities conclude with a march on 8 August. The article also highlights iconic queer venues in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ntraveler.com/story/world-pride-2026-is-heading-to-amsterdam-heres-what-to-know-about-the-dutch-host-city" TargetMode="External"/><Relationship Id="rId10" Type="http://schemas.openxmlformats.org/officeDocument/2006/relationships/hyperlink" Target="https://pride.amsterdam/en/worldpride/" TargetMode="External"/><Relationship Id="rId11" Type="http://schemas.openxmlformats.org/officeDocument/2006/relationships/hyperlink" Target="https://www.amsterdam.nl/en/news/worldpride/" TargetMode="External"/><Relationship Id="rId12" Type="http://schemas.openxmlformats.org/officeDocument/2006/relationships/hyperlink" Target="https://www.interpride.org/ourorganization/" TargetMode="External"/><Relationship Id="rId13" Type="http://schemas.openxmlformats.org/officeDocument/2006/relationships/hyperlink" Target="https://elpais.com/elviajero/2026-07-17/guia-para-sobrevivir-al-world-pride-de-amsterdam-desfile-de-barcos-macrofiestas-e-historia-queer.html" TargetMode="External"/><Relationship Id="rId14" Type="http://schemas.openxmlformats.org/officeDocument/2006/relationships/hyperlink" Target="https://www.holland.com/global/press/newsroom/dertig-jaar-amsterdam-pride" TargetMode="External"/><Relationship Id="rId15" Type="http://schemas.openxmlformats.org/officeDocument/2006/relationships/hyperlink" Target="https://elpais.com/gente/2026-07-25/maxima-de-los-paises-bajos-inaugura-por-primera-vez-el-orgullo-mundial-en-amsterda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