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Berlin Pride Attack: What Happened and Why It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onlookers are waking to grim news after a car ploughed into a crowd at a Berlin Pride event; one person died and dozens were hurt, and the story matters because it highlights rising threats to queer communities, the way online hate amplifies violence, and how governments and voters may respond.</w:t>
      </w:r>
      <w:r/>
    </w:p>
    <w:p>
      <w:r/>
      <w:r>
        <w:t>Essential Takeaways</w:t>
      </w:r>
      <w:r/>
      <w:r/>
    </w:p>
    <w:p>
      <w:pPr>
        <w:pStyle w:val="ListBullet"/>
        <w:spacing w:line="240" w:lineRule="auto"/>
        <w:ind w:left="720"/>
      </w:pPr>
      <w:r/>
      <w:r>
        <w:rPr>
          <w:b/>
        </w:rPr>
        <w:t>Casualty count:</w:t>
      </w:r>
      <w:r>
        <w:t xml:space="preserve"> One person was killed and multiple people were injured when a vehicle drove into a Pride crowd in Berlin, leaving scenes of shock and chaos.</w:t>
      </w:r>
      <w:r/>
    </w:p>
    <w:p>
      <w:pPr>
        <w:pStyle w:val="ListBullet"/>
        <w:spacing w:line="240" w:lineRule="auto"/>
        <w:ind w:left="720"/>
      </w:pPr>
      <w:r/>
      <w:r>
        <w:rPr>
          <w:b/>
        </w:rPr>
        <w:t>Authorities searching:</w:t>
      </w:r>
      <w:r>
        <w:t xml:space="preserve"> German police launched an urgent search for a suspect and treated the incident as a serious attack, with initial reports pointing to extremist motives.</w:t>
      </w:r>
      <w:r/>
    </w:p>
    <w:p>
      <w:pPr>
        <w:pStyle w:val="ListBullet"/>
        <w:spacing w:line="240" w:lineRule="auto"/>
        <w:ind w:left="720"/>
      </w:pPr>
      <w:r/>
      <w:r>
        <w:rPr>
          <w:b/>
        </w:rPr>
        <w:t>Community impact:</w:t>
      </w:r>
      <w:r>
        <w:t xml:space="preserve"> The event has reignited debate about safety at public LGBTQ+ gatherings, and stirred fresh waves of online hatred and division.</w:t>
      </w:r>
      <w:r/>
    </w:p>
    <w:p>
      <w:pPr>
        <w:pStyle w:val="ListBullet"/>
        <w:spacing w:line="240" w:lineRule="auto"/>
        <w:ind w:left="720"/>
      </w:pPr>
      <w:r/>
      <w:r>
        <w:rPr>
          <w:b/>
        </w:rPr>
        <w:t>Political ripple effects:</w:t>
      </w:r>
      <w:r>
        <w:t xml:space="preserve"> Analysts warn the attack could sharpen immigration and security debates in domestic politics, while overshadowing the core issue of increasing hostility toward queer people.</w:t>
      </w:r>
      <w:r/>
    </w:p>
    <w:p>
      <w:pPr>
        <w:pStyle w:val="ListBullet"/>
        <w:spacing w:line="240" w:lineRule="auto"/>
        <w:ind w:left="720"/>
      </w:pPr>
      <w:r/>
      <w:r>
        <w:rPr>
          <w:b/>
        </w:rPr>
        <w:t>Practical caution:</w:t>
      </w:r>
      <w:r>
        <w:t xml:space="preserve"> For anyone attending public events, stay aware of exits, report suspicious behaviour, and follow local police guidance.</w:t>
      </w:r>
      <w:r/>
      <w:r/>
    </w:p>
    <w:p>
      <w:pPr>
        <w:pStyle w:val="Heading2"/>
      </w:pPr>
      <w:r>
        <w:t>What we know so far , swift, shocking, and chaotic</w:t>
      </w:r>
      <w:r/>
    </w:p>
    <w:p>
      <w:r/>
      <w:r>
        <w:t>Early reports from Reuters and AP describe a car driving into participants at a Pride event in Berlin, killing one person and injuring many more. Emergency crews quickly cordoned off the scene and treated wounded people; witnesses spoke of panic and confusion, and sombre streets in the hours afterwards. The image that lingers is of a sunny celebration suddenly fractured by violence, and it’s the kind of shock that stays with a city.</w:t>
      </w:r>
      <w:r/>
    </w:p>
    <w:p>
      <w:r/>
      <w:r>
        <w:t>Journalists on the ground and police briefings say officers launched searches for a suspect and were probing possible motives. Initial coverage suggests authorities treated the incident as more than a road accident, and investigators explored the possibility of extremist intent. That matters because it changes the legal and security response, and it shifts how communities and politicians frame the event.</w:t>
      </w:r>
      <w:r/>
    </w:p>
    <w:p>
      <w:pPr>
        <w:pStyle w:val="Heading2"/>
      </w:pPr>
      <w:r>
        <w:t>Why Pride events feel vulnerable , and what organisers are doing</w:t>
      </w:r>
      <w:r/>
    </w:p>
    <w:p>
      <w:r/>
      <w:r>
        <w:t>Pride parades and gatherings are joyous and defiant by design, which also makes them high-profile targets for those who want to intimidate. Organisers across Europe have long juggled celebration with security planning, from bag checks and stewards to liaison with local police. After this attack, you can expect event teams to review measures, increase visible policing, and push for clearer emergency protocols.</w:t>
      </w:r>
      <w:r/>
    </w:p>
    <w:p>
      <w:r/>
      <w:r>
        <w:t>Survivors and LGBTQ+ groups often stress that heightened security mustn't make Pride feel like a fortress. The balance is delicate: keep spaces warm and accessible, but make entrances, exits and stewarding robust. If you’re going to a large public event, check the organiser’s safety info, find the nearest exits when you arrive, and agree a meetup spot with friends in case phones lose signal.</w:t>
      </w:r>
      <w:r/>
    </w:p>
    <w:p>
      <w:pPr>
        <w:pStyle w:val="Heading2"/>
      </w:pPr>
      <w:r>
        <w:t>The online fallout , hate amplified in plain sight</w:t>
      </w:r>
      <w:r/>
    </w:p>
    <w:p>
      <w:r/>
      <w:r>
        <w:t>One of the bleakest trends following public attacks is the surge of vitriol and conspiracy in comment threads. Coverage shows examples of people using the incident to spew homophobic or extremist views, and that kind of rhetoric can normalise violence and intimidate survivors. Platforms have rules, but policing hateful comments at scale remains patchy, and the result is online spaces that can feel hostile rather than helpful.</w:t>
      </w:r>
      <w:r/>
    </w:p>
    <w:p>
      <w:r/>
      <w:r>
        <w:t>Campaigners say we should watch how social media companies, police and newsrooms handle the aftermath: timely, accurate reporting helps prevent rumours; clear moderation reduces amplification of hateful speech; and support services for victims need visible signposting. As a reader, be wary of sensationalised posts and look to verified outlets for updates.</w:t>
      </w:r>
      <w:r/>
    </w:p>
    <w:p>
      <w:pPr>
        <w:pStyle w:val="Heading2"/>
      </w:pPr>
      <w:r>
        <w:t>Politics and the bigger picture , how one attack can reshape debate</w:t>
      </w:r>
      <w:r/>
    </w:p>
    <w:p>
      <w:r/>
      <w:r>
        <w:t>Incidents like this tend to ricochet through politics. In some quarters, commentators and parties frame attacks as proof of broader immigration or security failures; in others the focus is on rising homophobia and the need for targeted protection. Expect heated exchanges in parliaments and on doorsteps as parties seize the narrative that best suits their agenda.</w:t>
      </w:r>
      <w:r/>
    </w:p>
    <w:p>
      <w:r/>
      <w:r>
        <w:t>That’s why community leaders caution against letting the political debate drown out the victims’ needs and the underlying pattern of hostility toward queer people. Practical policy decisions , better funding for hate-crime units, clearer event-security guidance, and community outreach , can follow if public attention stays on solutions rather than partisan point-scoring.</w:t>
      </w:r>
      <w:r/>
    </w:p>
    <w:p>
      <w:pPr>
        <w:pStyle w:val="Heading2"/>
      </w:pPr>
      <w:r>
        <w:t>How communities cope and what neighbours can do</w:t>
      </w:r>
      <w:r/>
    </w:p>
    <w:p>
      <w:r/>
      <w:r>
        <w:t>After an attack the first response is human: care, solidarity and practical help. Mutual aid networks, LGBTQ+ charities and local councils usually mobilise to offer counselling, medical follow-up and legal advice. Showing up matters , not just in marches afterwards, but in long-term support like donating to local charities, volunteering or helping spread accurate information.</w:t>
      </w:r>
      <w:r/>
    </w:p>
    <w:p>
      <w:r/>
      <w:r>
        <w:t>If you want to help, consider donating to verified victim support funds, volunteering with local LGBTQ+ organisations, or simply checking in with friends who may be shaken. Small acts compound into real comfort, and communities recover best when they’re not left to do it alone.</w:t>
      </w:r>
      <w:r/>
    </w:p>
    <w:p>
      <w:r/>
      <w:r>
        <w:t>It's a small change that can make public gatherings safer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12">
        <w:r>
          <w:rPr>
            <w:color w:val="0000EE"/>
            <w:u w:val="single"/>
          </w:rPr>
          <w:t>[2]</w:t>
        </w:r>
      </w:hyperlink>
      <w:r>
        <w:t xml:space="preserve">, </w:t>
      </w:r>
      <w:hyperlink r:id="rId10">
        <w:r>
          <w:rPr>
            <w:color w:val="0000EE"/>
            <w:u w:val="single"/>
          </w:rPr>
          <w:t>[4]</w:t>
        </w:r>
      </w:hyperlink>
      <w:r>
        <w:t xml:space="preserve">- Paragraph 3: </w:t>
      </w:r>
      <w:hyperlink r:id="rId11">
        <w:r>
          <w:rPr>
            <w:color w:val="0000EE"/>
            <w:u w:val="single"/>
          </w:rPr>
          <w:t>[5]</w:t>
        </w:r>
      </w:hyperlink>
      <w:r>
        <w:t xml:space="preserve">, </w:t>
      </w:r>
      <w:hyperlink r:id="rId13">
        <w:r>
          <w:rPr>
            <w:color w:val="0000EE"/>
            <w:u w:val="single"/>
          </w:rPr>
          <w:t>[6]</w:t>
        </w:r>
      </w:hyperlink>
      <w:r>
        <w:t xml:space="preserve">- Paragraph 4: </w:t>
      </w:r>
      <w:hyperlink r:id="rId14">
        <w:r>
          <w:rPr>
            <w:color w:val="0000EE"/>
            <w:u w:val="single"/>
          </w:rPr>
          <w:t>[3]</w:t>
        </w:r>
      </w:hyperlink>
      <w:r>
        <w:t xml:space="preserve">, </w:t>
      </w:r>
      <w:hyperlink r:id="rId15">
        <w:r>
          <w:rPr>
            <w:color w:val="0000EE"/>
            <w:u w:val="single"/>
          </w:rPr>
          <w:t>[7]</w:t>
        </w:r>
      </w:hyperlink>
      <w:r>
        <w:t xml:space="preserve">- Paragraph 5: </w:t>
      </w:r>
      <w:hyperlink r:id="rId13">
        <w:r>
          <w:rPr>
            <w:color w:val="0000EE"/>
            <w:u w:val="single"/>
          </w:rPr>
          <w:t>[6]</w:t>
        </w:r>
      </w:hyperlink>
      <w:r>
        <w:t xml:space="preserve">, </w:t>
      </w:r>
      <w:hyperlink r:id="rId12">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https://www.pzc.nl/marco-evenhuis/douw-ze-het-ezelaaien-door-de-strot~acad4033/</w:t>
        </w:r>
      </w:hyperlink>
      <w:r>
        <w:t xml:space="preserve"> - Please view link - unable to able to access data</w:t>
      </w:r>
      <w:r/>
    </w:p>
    <w:p>
      <w:pPr>
        <w:pStyle w:val="ListNumber"/>
        <w:spacing w:line="240" w:lineRule="auto"/>
        <w:ind w:left="720"/>
      </w:pPr>
      <w:r/>
      <w:hyperlink r:id="rId12">
        <w:r>
          <w:rPr>
            <w:color w:val="0000EE"/>
            <w:u w:val="single"/>
          </w:rPr>
          <w:t>https://apnews.com/article/6ff1f3bfbbccb24bd55444a40c453e3e</w:t>
        </w:r>
      </w:hyperlink>
      <w:r>
        <w:t xml:space="preserve"> - A violent attack during Berlin's Pride Festival has left the city reeling, with one person dead and several injured after a van ramming and stabbing incident believed to be an Islamic extremist terror act. The attacker, Abdul Ballout, a 21-year-old German of Lebanese descent, was killed by police. The act struck a personal nerve in Ali Darwich, a gay Muslim police officer of Lebanese and Palestinian roots, who mourned the impact on Berlin’s values of diversity, tolerance, and freedom. The LGBTQ+ community gathered at the scene in Tiergarten park to grieve and show resilience, expressing concerns about rising hate crimes and fear of increased polarization in German society. LGBTQ+ advocate Andre Lehmann noted a significant rise in anti-queer hate crime, lamenting the societal silence surrounding it. Despite the shock, attendees like Darwich and visitors such as Ashley Jump vowed not to be silenced by hate, emphasizing the enduring presence and rights of the LGBTQ+ community. The attack has sparked renewed conversations about inclusion, safety, and unity in a city known for its diversity.</w:t>
      </w:r>
      <w:r/>
    </w:p>
    <w:p>
      <w:pPr>
        <w:pStyle w:val="ListNumber"/>
        <w:spacing w:line="240" w:lineRule="auto"/>
        <w:ind w:left="720"/>
      </w:pPr>
      <w:r/>
      <w:hyperlink r:id="rId14">
        <w:r>
          <w:rPr>
            <w:color w:val="0000EE"/>
            <w:u w:val="single"/>
          </w:rPr>
          <w:t>https://apnews.com/article/3ba5e3f1becffd0da5f47b29aa08da9d</w:t>
        </w:r>
      </w:hyperlink>
      <w:r>
        <w:t xml:space="preserve"> - A deadly terror attack near Berlin's Pride festival left one person dead and 29 injured on Saturday night. The suspect, Abdul Ballout, a German citizen with Lebanese heritage, drove a van into a crowd near Tiergarten park and then allegedly attacked others with a machete. He was shot and killed by police on Sunday in Berlin’s Spandau suburb after confronting officers with a sharp object. Authorities labeled the act an Islamic extremist terror attack. Ballout, who previously tried to join ISIS in Syria, had been convicted in May 2026 for related offenses and was released pending appeal. The violent incident occurred only a few hundred meters from Berlin's Christopher Street Day celebration, one of Europe’s largest LGBTQ+ events. Memorials have been held at the Brandenburg Gate, where mourners expressed solidarity and grief. In response, German leaders urged unity and resilience, while cities like Amsterdam, hosting World Pride this week, have heightened security awareness but continue promoting the message of love and freedom. The incident has renewed focus on extremist threats and security at major public gatherings.</w:t>
      </w:r>
      <w:r/>
    </w:p>
    <w:p>
      <w:pPr>
        <w:pStyle w:val="ListNumber"/>
        <w:spacing w:line="240" w:lineRule="auto"/>
        <w:ind w:left="720"/>
      </w:pPr>
      <w:r/>
      <w:hyperlink r:id="rId10">
        <w:r>
          <w:rPr>
            <w:color w:val="0000EE"/>
            <w:u w:val="single"/>
          </w:rPr>
          <w:t>https://www.latimes.com/world-nation/story/2026-07-26/german-police-search-for-suspect-in-deadly-berlin-pride-attack</w:t>
        </w:r>
      </w:hyperlink>
      <w:r>
        <w:t xml:space="preserve"> - The suspect in the deadly Berlin Pride attack that left one person dead and 29 injured was shot and killed by police during a confrontation on Sunday in a suburb of the city, authorities said. Abdul Ballout, a German citizen with Lebanese roots, was killed following a search that lasted nearly 24 hours after the attack in downtown Berlin. Prosecutors said he had previously sought to join the militant Islamic State group. The attack occurred near Berlin's annual Pride event, Christopher Street Day, and has been described as an Islamist terrorist attack. The incident has raised concerns about security at major public gatherings and the threat of extremism in Germany.</w:t>
      </w:r>
      <w:r/>
    </w:p>
    <w:p>
      <w:pPr>
        <w:pStyle w:val="ListNumber"/>
        <w:spacing w:line="240" w:lineRule="auto"/>
        <w:ind w:left="720"/>
      </w:pPr>
      <w:r/>
      <w:hyperlink r:id="rId11">
        <w:r>
          <w:rPr>
            <w:color w:val="0000EE"/>
            <w:u w:val="single"/>
          </w:rPr>
          <w:t>https://www.euronews.com/my-europe/2026/07/26/car-rams-crowd-at-berlin-pride-event-killing-one-and-injuring-16</w:t>
        </w:r>
      </w:hyperlink>
      <w:r>
        <w:t xml:space="preserve"> - In the early hours of Sunday, 26 July 2026, police combed Berlin's Tiergarten after the Christopher Street Day celebrations were cancelled. Hundreds of thousands of people attended Berlin’s Christopher Street Day (CSD), the city’s annual Pride event, on Saturday. At around 10 p.m., a car drove into the crowd near Potsdamer Platz. According to police, one woman died at the scene and 29 others were injured, several of them seriously. Three people remain in critical condition. The suspect, identified as 21-year-old Abdul B., fled the scene but was later found in Spandau, a suburb of Berlin. He was shot and killed by police during a confrontation. Authorities have described the attack as an Islamist terrorist act. The incident has raised concerns about security at public events and the threat of extremism in Germany.</w:t>
      </w:r>
      <w:r/>
    </w:p>
    <w:p>
      <w:pPr>
        <w:pStyle w:val="ListNumber"/>
        <w:spacing w:line="240" w:lineRule="auto"/>
        <w:ind w:left="720"/>
      </w:pPr>
      <w:r/>
      <w:hyperlink r:id="rId13">
        <w:r>
          <w:rPr>
            <w:color w:val="0000EE"/>
            <w:u w:val="single"/>
          </w:rPr>
          <w:t>https://www.salon.com/2026/07/26/berlin-pride-attack-leaves-1-dead-dozens-injured/</w:t>
        </w:r>
      </w:hyperlink>
      <w:r>
        <w:t xml:space="preserve"> - German authorities on Sunday continued a manhunt for the suspect in a deadly vehicle attack near Berlin’s annual Christopher Street Day Pride celebration after a van plowed into a crowd, killing one person and injuring at least 29 others before the driver fled. Police issued a wanted notice for the 21-year-old suspect, identified under German privacy rules as Abdul B., warning the public not to approach him because he may be armed and dangerous. Organizers canceled the remainder of the Pride festivities and evening concert as emergency responders flooded the area and authorities secured the scene. German Chancellor Friedrich Merz condemned the attack as "an assault on our society" and pledged a thorough investigation. The incident has raised concerns about security at public events and the threat of extremism in Germany.</w:t>
      </w:r>
      <w:r/>
    </w:p>
    <w:p>
      <w:pPr>
        <w:pStyle w:val="ListNumber"/>
        <w:spacing w:line="240" w:lineRule="auto"/>
        <w:ind w:left="720"/>
      </w:pPr>
      <w:r/>
      <w:hyperlink r:id="rId15">
        <w:r>
          <w:rPr>
            <w:color w:val="0000EE"/>
            <w:u w:val="single"/>
          </w:rPr>
          <w:t>https://www.wunc.org/2026-07-25/one-dead-several-injured-after-vehicle-plows-through-crowd-at-berlin-pride-event</w:t>
        </w:r>
      </w:hyperlink>
      <w:r>
        <w:t xml:space="preserve"> - At least one person is dead and several people are injured after a vehicle drove into the crowd at a Pride event in Berlin on Saturday, in what German Chancellor Friedrich Merz called "an attack on our society." Authorities said Ballout drove a van into a crowd in Tiergarten Park, one of the largest parks in Berlin, during the Pride festival's closing party at around 10:00 p.m. local time. He then allegedly attacked others with a weapon, suspected to be a machete. The suspect, identified as 21-year-old Abdul B., fled the scene but was later found in Spandau, a suburb of Berlin. He was shot and killed by police during a confrontation. The incident has raised concerns about security at public events and the threat of extremism in Germany.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zc.nl/marco-evenhuis/douw-ze-het-ezelaaien-door-de-strot~acad4033/" TargetMode="External"/><Relationship Id="rId10" Type="http://schemas.openxmlformats.org/officeDocument/2006/relationships/hyperlink" Target="https://www.latimes.com/world-nation/story/2026-07-26/german-police-search-for-suspect-in-deadly-berlin-pride-attack" TargetMode="External"/><Relationship Id="rId11" Type="http://schemas.openxmlformats.org/officeDocument/2006/relationships/hyperlink" Target="https://www.euronews.com/my-europe/2026/07/26/car-rams-crowd-at-berlin-pride-event-killing-one-and-injuring-16" TargetMode="External"/><Relationship Id="rId12" Type="http://schemas.openxmlformats.org/officeDocument/2006/relationships/hyperlink" Target="https://apnews.com/article/6ff1f3bfbbccb24bd55444a40c453e3e" TargetMode="External"/><Relationship Id="rId13" Type="http://schemas.openxmlformats.org/officeDocument/2006/relationships/hyperlink" Target="https://www.salon.com/2026/07/26/berlin-pride-attack-leaves-1-dead-dozens-injured/" TargetMode="External"/><Relationship Id="rId14" Type="http://schemas.openxmlformats.org/officeDocument/2006/relationships/hyperlink" Target="https://apnews.com/article/3ba5e3f1becffd0da5f47b29aa08da9d" TargetMode="External"/><Relationship Id="rId15" Type="http://schemas.openxmlformats.org/officeDocument/2006/relationships/hyperlink" Target="https://www.wunc.org/2026-07-25/one-dead-several-injured-after-vehicle-plows-through-crowd-at-berlin-pride-ev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