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River Florence 2026 Guide: What to Expect This Summer in Cascine Park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Pride River, Florence’s lively summer programme of talks, performances, walks and DJ sets that turns Parco delle Cascine into an intergenerational queer cultural landscape , accessible, activist and joyful, with Ballroom, Comedy and Drag highlights and plenty of community-led stands.</w:t>
      </w:r>
      <w:r/>
    </w:p>
    <w:p>
      <w:r/>
      <w:r>
        <w:t>Essential Takeaways</w:t>
      </w:r>
      <w:r/>
      <w:r/>
    </w:p>
    <w:p>
      <w:pPr>
        <w:pStyle w:val="ListBullet"/>
        <w:spacing w:line="240" w:lineRule="auto"/>
        <w:ind w:left="720"/>
      </w:pPr>
      <w:r/>
      <w:r>
        <w:rPr>
          <w:b/>
        </w:rPr>
        <w:t>Four main events:</w:t>
      </w:r>
      <w:r>
        <w:t xml:space="preserve"> Launched 21 June, the season continues with Ballroom Day (18 July), Comedy Day (6 August) and Drag Day (4 September). </w:t>
      </w:r>
      <w:r/>
    </w:p>
    <w:p>
      <w:pPr>
        <w:pStyle w:val="ListBullet"/>
        <w:spacing w:line="240" w:lineRule="auto"/>
        <w:ind w:left="720"/>
      </w:pPr>
      <w:r/>
      <w:r>
        <w:rPr>
          <w:b/>
        </w:rPr>
        <w:t>Range of activities:</w:t>
      </w:r>
      <w:r>
        <w:t xml:space="preserve"> Expect theatre, music, film, dance, stand-up, meditation walks, wellbeing practices and sports like Green Volley. </w:t>
      </w:r>
      <w:r/>
    </w:p>
    <w:p>
      <w:pPr>
        <w:pStyle w:val="ListBullet"/>
        <w:spacing w:line="240" w:lineRule="auto"/>
        <w:ind w:left="720"/>
      </w:pPr>
      <w:r/>
      <w:r>
        <w:rPr>
          <w:b/>
        </w:rPr>
        <w:t>Community focus:</w:t>
      </w:r>
      <w:r>
        <w:t xml:space="preserve"> Organised with Arcigay Firenze and many local collectives, the programme centres safer spaces, info points and anti-discrimination resources. </w:t>
      </w:r>
      <w:r/>
    </w:p>
    <w:p>
      <w:pPr>
        <w:pStyle w:val="ListBullet"/>
        <w:spacing w:line="240" w:lineRule="auto"/>
        <w:ind w:left="720"/>
      </w:pPr>
      <w:r/>
      <w:r>
        <w:rPr>
          <w:b/>
        </w:rPr>
        <w:t>Accessible locations:</w:t>
      </w:r>
      <w:r>
        <w:t xml:space="preserve"> Ultravox – Prato della Tinaia and PARC – Performing Arts Research Centre host events, while much happens outdoors in the Cascine. </w:t>
      </w:r>
      <w:r/>
    </w:p>
    <w:p>
      <w:pPr>
        <w:pStyle w:val="ListBullet"/>
        <w:spacing w:line="240" w:lineRule="auto"/>
        <w:ind w:left="720"/>
      </w:pPr>
      <w:r/>
      <w:r>
        <w:rPr>
          <w:b/>
        </w:rPr>
        <w:t>Local talent and collectives:</w:t>
      </w:r>
      <w:r>
        <w:t xml:space="preserve"> From singer-songwriters and ballroom culture to Queer Sangha meditation and CollettivO.SCENA movement workshops, there’s a mix of playful and reflective moments.</w:t>
      </w:r>
      <w:r/>
      <w:r/>
    </w:p>
    <w:p>
      <w:pPr>
        <w:pStyle w:val="Heading2"/>
      </w:pPr>
      <w:r>
        <w:t>Why Pride River matters this summer in Florence</w:t>
      </w:r>
      <w:r/>
    </w:p>
    <w:p>
      <w:r/>
      <w:r>
        <w:t>Pride River is reclaiming one of Florence’s most recognisable green lungs , Parco delle Cascine , and turning it into a visible, public stage for LGBTQIA+ life. The feel is both celebratory and purposeful: there’s music and drag, but also talks and wellbeing sessions that let people pause and listen. Organisers say the point is simple , build community, raise awareness and make public space safer and more inclusive for everyone.</w:t>
      </w:r>
      <w:r/>
    </w:p>
    <w:p>
      <w:pPr>
        <w:pStyle w:val="Heading2"/>
      </w:pPr>
      <w:r>
        <w:t>What happened at the launch and what to expect next</w:t>
      </w:r>
      <w:r/>
    </w:p>
    <w:p>
      <w:r/>
      <w:r>
        <w:t>The season opened on 21 June with a soft, human-scale mix: an urban meditation walk by Queer Sangha, a volleyball tournament and movement workshops, capped by a live set from local singer-songwriter Jamila. It set a tone that’s part festival, part neighbourly meet-up. If you missed it, the forthcoming Ballroom Day, Comedy Day and Drag Day promise sharper, themed moments , think voguing, jokes that land and theatrical pageantry , scattered through July to September.</w:t>
      </w:r>
      <w:r/>
    </w:p>
    <w:p>
      <w:pPr>
        <w:pStyle w:val="Heading2"/>
      </w:pPr>
      <w:r>
        <w:t>Who’s behind the programme and why collaboration matters</w:t>
      </w:r>
      <w:r/>
    </w:p>
    <w:p>
      <w:r/>
      <w:r>
        <w:t>Arcigay Firenze leads the initiative with artistic direction from Chiara Renzi, but Pride River reads like a citywide conversation. Local groups such as Collettivo FLINTA, Florence Queer Festival, Comunità Queer Autogestita, Casa delle Donne a Firenze and many more contribute programming, stalls and resources. That web of partners keeps the events grounded and diverse, so you won’t find a single script , you’ll find multiple ways to participate and learn.</w:t>
      </w:r>
      <w:r/>
    </w:p>
    <w:p>
      <w:pPr>
        <w:pStyle w:val="Heading2"/>
      </w:pPr>
      <w:r>
        <w:t>Practical tips for attending and joining in</w:t>
      </w:r>
      <w:r/>
    </w:p>
    <w:p>
      <w:r/>
      <w:r>
        <w:t>Arrive early for the outdoor gatherings if you want a good spot and to browse community stands; the info points are there for questions about services and safer-space guidance. For Ballroom Day, bring comfortable shoes and an open attitude , the scene rewards curiosity. Comedy Day may skew later in the evening, so check schedules and public-transport options; Drag Day often draws a crowd, so think about meeting points if you’re with friends.</w:t>
      </w:r>
      <w:r/>
    </w:p>
    <w:p>
      <w:pPr>
        <w:pStyle w:val="Heading2"/>
      </w:pPr>
      <w:r>
        <w:t>How Pride River connects culture, activism and wellbeing</w:t>
      </w:r>
      <w:r/>
    </w:p>
    <w:p>
      <w:r/>
      <w:r>
        <w:t>The programme deliberately blends performative culture with activism and embodied practices, so a casual visitor might find themselves in a meditation walk one minute and a protest-informed theatre piece the next. That mix is by design: art becomes a tool for visibility and conversation, while sports and ecological walks activate the park in gentler, inclusive ways. It’s a reminder that public space can be both joyful and a site for political presence.</w:t>
      </w:r>
      <w:r/>
    </w:p>
    <w:p>
      <w:r/>
      <w:r>
        <w:t>It's a small civic shift that makes a big difference to how a city shows up for its LGBTQIA+ communities.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https://www.theflorentine.net/2026/07/16/pride-river-2026/</w:t>
        </w:r>
      </w:hyperlink>
      <w:r>
        <w:t xml:space="preserve"> - Please view link - unable to able to access data</w:t>
      </w:r>
      <w:r/>
    </w:p>
    <w:p>
      <w:pPr>
        <w:pStyle w:val="ListNumber"/>
        <w:spacing w:line="240" w:lineRule="auto"/>
        <w:ind w:left="720"/>
      </w:pPr>
      <w:r/>
      <w:hyperlink r:id="rId10">
        <w:r>
          <w:rPr>
            <w:color w:val="0000EE"/>
            <w:u w:val="single"/>
          </w:rPr>
          <w:t>https://www.arcigayfirenze.it/pride-river-2026/</w:t>
        </w:r>
      </w:hyperlink>
      <w:r>
        <w:t xml:space="preserve"> - Arcigay Firenze Altre Sponde presents Pride River 2026, a queer festival featuring performances, talks, workshops, drag shows, stand-up comedy, music, and collective practices at Parco delle Cascine and Isolotto. The event offers free entry, open hearts, and guaranteed glitter. Each evening includes activation (19:00-21:30) with talks and guided practices, ritual (22:00-23:30) with shows, ballroom, cinema, and concerts, and aster (23:30-2:00) with DJ sets, parties, and community. Activities include green volley, green walk, cineforum, walks, and safe spaces. The first event is on June 21, 2026. The project is part of the Estate Fiorentina 2026 programme.</w:t>
      </w:r>
      <w:r/>
    </w:p>
    <w:p>
      <w:pPr>
        <w:pStyle w:val="ListNumber"/>
        <w:spacing w:line="240" w:lineRule="auto"/>
        <w:ind w:left="720"/>
      </w:pPr>
      <w:r/>
      <w:hyperlink r:id="rId11">
        <w:r>
          <w:rPr>
            <w:color w:val="0000EE"/>
            <w:u w:val="single"/>
          </w:rPr>
          <w:t>https://www.arcigay.it/articoli/pride-river-2026/</w:t>
        </w:r>
      </w:hyperlink>
      <w:r>
        <w:t xml:space="preserve"> - Arcigay.it announces Pride River 2026, a queer festival in Florence from June to September 2026, featuring four events at Ultravox – Prato della Tinaia and PARC – Performing Arts Research Centre. The festival aims to transform these spaces into accessible and intergenerational cultural landscapes, celebrating LGBTQIA+ identities through art, activism, and collective experiences. The opening event on June 21 includes an urban meditation walk led by Queer Sangha, a volleyball tournament hosted by Revolution ASD and Popular Outside Performance, a movement workshop by CollettivO.SCENA, and a live performance by local singer-songwriter JAMILA.</w:t>
      </w:r>
      <w:r/>
    </w:p>
    <w:p>
      <w:pPr>
        <w:pStyle w:val="ListNumber"/>
        <w:spacing w:line="240" w:lineRule="auto"/>
        <w:ind w:left="720"/>
      </w:pPr>
      <w:r/>
      <w:hyperlink r:id="rId13">
        <w:r>
          <w:rPr>
            <w:color w:val="0000EE"/>
            <w:u w:val="single"/>
          </w:rPr>
          <w:t>https://www.arcigay.it/en/articoli/pride-river-ii-edizione-4/</w:t>
        </w:r>
      </w:hyperlink>
      <w:r>
        <w:t xml:space="preserve"> - Arcigay.it announces Pride River 2026, a queer festival in Florence from June to September 2026, featuring four events at Ultravox – Prato della Tinaia and PARC – Performing Arts Research Centre. The festival aims to transform these spaces into accessible and intergenerational cultural landscapes, celebrating LGBTQIA+ identities through art, activism, and collective experiences. The opening event on June 21 includes an urban meditation walk led by Queer Sangha, a volleyball tournament hosted by Revolution ASD and Popular Outside Performance, a movement workshop by CollettivO.SCENA, and a live performance by local singer-songwriter JAMILA.</w:t>
      </w:r>
      <w:r/>
    </w:p>
    <w:p>
      <w:pPr>
        <w:pStyle w:val="ListNumber"/>
        <w:spacing w:line="240" w:lineRule="auto"/>
        <w:ind w:left="720"/>
      </w:pPr>
      <w:r/>
      <w:hyperlink r:id="rId12">
        <w:r>
          <w:rPr>
            <w:color w:val="0000EE"/>
            <w:u w:val="single"/>
          </w:rPr>
          <w:t>https://www.novaradio.info/2026/06/17/corpi-relazioni-visibilita-e-forme-di-espressione-queer-per-il-primo-appuntamento-di-pride-river-ascolta/</w:t>
        </w:r>
      </w:hyperlink>
      <w:r>
        <w:t xml:space="preserve"> - Novaradio Città Futura reports on the first event of Pride River 2026, a queer festival in Florence, held on June 21, 2026. The event, titled 'FLUIDƏ | FLINTA DAY', focuses on bodies, relationships, visibility, and forms of queer expression. It aims to create an accessible, inclusive, and intergenerational space that combines artistic, community, and political dimensions. The festival is promoted by Arcigay Firenze Altre Sponde with artistic direction by Chiara Renzi and is part of the Estate Fiorentina 2026 programme.</w:t>
      </w:r>
      <w:r/>
    </w:p>
    <w:p>
      <w:pPr>
        <w:pStyle w:val="ListNumber"/>
        <w:spacing w:line="240" w:lineRule="auto"/>
        <w:ind w:left="720"/>
      </w:pPr>
      <w:r/>
      <w:hyperlink r:id="rId14">
        <w:r>
          <w:rPr>
            <w:color w:val="0000EE"/>
            <w:u w:val="single"/>
          </w:rPr>
          <w:t>https://centropecci.it/en/whats-on/events/happy-pride/</w:t>
        </w:r>
      </w:hyperlink>
      <w:r>
        <w:t xml:space="preserve"> - Centro Pecci and Queer Factory invite the public to celebrate Pride Month with an evening of aperitivo, drag performances, and a DJ set at the Centro Pecci Arena. The event features performances by Lalique Chouette, La Marchesa, Christine Lacroix, Heidi Poré, and DJ Sharon Ops. The programme includes an aperitivo and DJ set starting at 7:30 pm, followed by a drag show at 9:30 pm, with the DJ set resuming after the show until midnight. Food and drinks are provided by Cargo Bistrot. The event is open to everyone and offers a different way to experience the museum while celebrating Pride Month through sharing, performance, and festivity.</w:t>
      </w:r>
      <w:r/>
    </w:p>
    <w:p>
      <w:pPr>
        <w:pStyle w:val="ListNumber"/>
        <w:spacing w:line="240" w:lineRule="auto"/>
        <w:ind w:left="720"/>
      </w:pPr>
      <w:r/>
      <w:hyperlink r:id="rId15">
        <w:r>
          <w:rPr>
            <w:color w:val="0000EE"/>
            <w:u w:val="single"/>
          </w:rPr>
          <w:t>https://www.toscanapride.eu/</w:t>
        </w:r>
      </w:hyperlink>
      <w:r>
        <w:t xml:space="preserve"> - Toscana Pride is a regional project that annually organizes a political parade in a different Tuscan city, aiming to promote full citizenship for the LGBTQIA+ community. The 2026 edition is scheduled to take place in Grosseto, following successful previous editions in cities like Florence, Arezzo, Siena, Pisa, Livorno, and Lucca. The project is promoted by associations and organized groups active in the LGBTQIA+ space in the region, with the goal of transforming indignation, fear, and anger over abuses and discrimination into active and constructive participation.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florentine.net/2026/07/16/pride-river-2026/" TargetMode="External"/><Relationship Id="rId10" Type="http://schemas.openxmlformats.org/officeDocument/2006/relationships/hyperlink" Target="https://www.arcigayfirenze.it/pride-river-2026/" TargetMode="External"/><Relationship Id="rId11" Type="http://schemas.openxmlformats.org/officeDocument/2006/relationships/hyperlink" Target="https://www.arcigay.it/articoli/pride-river-2026/" TargetMode="External"/><Relationship Id="rId12" Type="http://schemas.openxmlformats.org/officeDocument/2006/relationships/hyperlink" Target="https://www.novaradio.info/2026/06/17/corpi-relazioni-visibilita-e-forme-di-espressione-queer-per-il-primo-appuntamento-di-pride-river-ascolta/" TargetMode="External"/><Relationship Id="rId13" Type="http://schemas.openxmlformats.org/officeDocument/2006/relationships/hyperlink" Target="https://www.arcigay.it/en/articoli/pride-river-ii-edizione-4/" TargetMode="External"/><Relationship Id="rId14" Type="http://schemas.openxmlformats.org/officeDocument/2006/relationships/hyperlink" Target="https://centropecci.it/en/whats-on/events/happy-pride/" TargetMode="External"/><Relationship Id="rId15" Type="http://schemas.openxmlformats.org/officeDocument/2006/relationships/hyperlink" Target="https://www.toscanapride.e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