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Drama Half Man: Why Richard Gadd’s Return Matters for Masculinity Stories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are flocking to Half Man, Richard Gadd’s intense follow-up to Baby Reindeer, because it asks who men become when love, violence and poverty tangle together , and why that matters for families, viewers and anyone tired of easy labels. The show’s Glasgow setting, raw performances and tug-of-war with identity make it one of this year’s most talked-about dramas.</w:t>
      </w:r>
      <w:r/>
    </w:p>
    <w:p>
      <w:r/>
      <w:r>
        <w:t>Essential Takeaways</w:t>
      </w:r>
      <w:r/>
      <w:r/>
    </w:p>
    <w:p>
      <w:pPr>
        <w:pStyle w:val="ListBullet"/>
        <w:spacing w:line="240" w:lineRule="auto"/>
        <w:ind w:left="720"/>
      </w:pPr>
      <w:r/>
      <w:r>
        <w:rPr>
          <w:b/>
        </w:rPr>
        <w:t>Gadd’s second major TV drama:</w:t>
      </w:r>
      <w:r>
        <w:t xml:space="preserve"> Half Man continues Richard Gadd’s autobiographical streak, following two Glaswegian young men bound by family, abuse and loyalty.</w:t>
      </w:r>
      <w:r/>
    </w:p>
    <w:p>
      <w:pPr>
        <w:pStyle w:val="ListBullet"/>
        <w:spacing w:line="240" w:lineRule="auto"/>
        <w:ind w:left="720"/>
      </w:pPr>
      <w:r/>
      <w:r>
        <w:rPr>
          <w:b/>
        </w:rPr>
        <w:t>Non-linear storytelling:</w:t>
      </w:r>
      <w:r>
        <w:t xml:space="preserve"> Episodes jump between decades, creating a haunted, rewind-like feel that reveals how past violences echo into adulthood.</w:t>
      </w:r>
      <w:r/>
    </w:p>
    <w:p>
      <w:pPr>
        <w:pStyle w:val="ListBullet"/>
        <w:spacing w:line="240" w:lineRule="auto"/>
        <w:ind w:left="720"/>
      </w:pPr>
      <w:r/>
      <w:r>
        <w:rPr>
          <w:b/>
        </w:rPr>
        <w:t>Emotional texture:</w:t>
      </w:r>
      <w:r>
        <w:t xml:space="preserve"> Performances feel raw and intimate, with scenes that are quiet, bleak or explosively violent; the mood often smells of damp prisons and cramped flats.</w:t>
      </w:r>
      <w:r/>
    </w:p>
    <w:p>
      <w:pPr>
        <w:pStyle w:val="ListBullet"/>
        <w:spacing w:line="240" w:lineRule="auto"/>
        <w:ind w:left="720"/>
      </w:pPr>
      <w:r/>
      <w:r>
        <w:rPr>
          <w:b/>
        </w:rPr>
        <w:t>Themes over politics:</w:t>
      </w:r>
      <w:r>
        <w:t xml:space="preserve"> The series probes masculinity, dependency and trauma rather than pointing to neat cultural explanations; it’s psychological first, ideological second.</w:t>
      </w:r>
      <w:r/>
    </w:p>
    <w:p>
      <w:pPr>
        <w:pStyle w:val="ListBullet"/>
        <w:spacing w:line="240" w:lineRule="auto"/>
        <w:ind w:left="720"/>
      </w:pPr>
      <w:r/>
      <w:r>
        <w:rPr>
          <w:b/>
        </w:rPr>
        <w:t>Practical note for viewers:</w:t>
      </w:r>
      <w:r>
        <w:t xml:space="preserve"> Expect confronting scenes and ambiguous resolution , this is a character study, not a neat redemption tale.</w:t>
      </w:r>
      <w:r/>
      <w:r/>
    </w:p>
    <w:p>
      <w:pPr>
        <w:pStyle w:val="Heading2"/>
      </w:pPr>
      <w:r>
        <w:t>Why Half Man lands where Baby Reindeer left off</w:t>
      </w:r>
      <w:r/>
    </w:p>
    <w:p>
      <w:r/>
      <w:r>
        <w:t>Richard Gadd doesn’t abandon the confessional impulse that made Baby Reindeer so arresting , he sharpens it. The show feels lived-in and tactile: interiors are cramped, rain is constant, the air feels heavy with unspoken history. According to critics and festival write-ups, Gadd turns his own experiences into a drama that’s at once intimate and corrosive.</w:t>
      </w:r>
      <w:r/>
    </w:p>
    <w:p>
      <w:r/>
      <w:r>
        <w:t>There’s a through-line from his earlier work: a focus on how personal failings and public performance collide. Where the first series examined fame and attention, Half Man drills into the roots of male rage and dependency, showing how those traits are passed down and reforged. For viewers who liked Gadd’s frankness before, this is more of the same honesty , only darker and older.</w:t>
      </w:r>
      <w:r/>
    </w:p>
    <w:p>
      <w:pPr>
        <w:pStyle w:val="Heading2"/>
      </w:pPr>
      <w:r>
        <w:t>Two men, one messy inheritance</w:t>
      </w:r>
      <w:r/>
    </w:p>
    <w:p>
      <w:r/>
      <w:r>
        <w:t>At the heart of the series are Niall and Ruben, boys who become men in each other’s shadow. The relationship is both protective and poisonous: Ruben, fresh from juvenile detention, becomes a shield and a toxin; Niall, unable to face his sexual truth, clings to what keeps him safe.</w:t>
      </w:r>
      <w:r/>
    </w:p>
    <w:p>
      <w:r/>
      <w:r>
        <w:t>Critics point out how the show rewinds repeatedly to unpack why these bonds endure, and why they collapse. Rather than a tidy sociological diagnosis, the drama offers a human mess , childhood trauma, economic precarity, prison sentences and the claustrophobia of small-city life. It’s a reminder that people aren’t simply products of ideology, but of tangled lives.</w:t>
      </w:r>
      <w:r/>
    </w:p>
    <w:p>
      <w:pPr>
        <w:pStyle w:val="Heading2"/>
      </w:pPr>
      <w:r>
        <w:t>Masculinity, intoxication and the struggle to speak</w:t>
      </w:r>
      <w:r/>
    </w:p>
    <w:p>
      <w:r/>
      <w:r>
        <w:t>One of Gadd’s clearest claims is that you can’t talk about toxic masculinity without first looking at how men numb themselves , with booze, fantasy, and denial. The series stages that process visually and emotionally, showing how repression and performative toughness calcify into violence.</w:t>
      </w:r>
      <w:r/>
    </w:p>
    <w:p>
      <w:r/>
      <w:r>
        <w:t>This isn’t a polemic about culture wars. Instead, the series foregrounds the psychology: why Niall resents Ruben yet can’t leave him, why Ruben’s attempts at escape keep snapping back. If you’re looking for a neat culprit, you won’t find one. What you will find is a study of how silence and avoidance eat at people over decades.</w:t>
      </w:r>
      <w:r/>
    </w:p>
    <w:p>
      <w:pPr>
        <w:pStyle w:val="Heading2"/>
      </w:pPr>
      <w:r>
        <w:t>Structure and style: rewind, reveal, repeat</w:t>
      </w:r>
      <w:r/>
    </w:p>
    <w:p>
      <w:r/>
      <w:r>
        <w:t>Half Man’s episodes bookend present-day scenes with extended flashbacks, so the audience experiences revelations as if pulling apart a tangled rope. That structure makes the slow burn feel urgent; every revelation reframes what came before.</w:t>
      </w:r>
      <w:r/>
    </w:p>
    <w:p>
      <w:r/>
      <w:r>
        <w:t>Viewers should brace for tonal shifts. Critics have praised Gadd’s willingness to let scenes sit in awkward, painful quiet before detonating into violence. It’s a storytelling choice that rewards patience but can frustrate anyone expecting tidy plot mechanics. For binge-watchers, the layered reveals make each episode accumulate emotional heft.</w:t>
      </w:r>
      <w:r/>
    </w:p>
    <w:p>
      <w:pPr>
        <w:pStyle w:val="Heading2"/>
      </w:pPr>
      <w:r>
        <w:t>What to watch for , themes, performances and practicalities</w:t>
      </w:r>
      <w:r/>
    </w:p>
    <w:p>
      <w:r/>
      <w:r>
        <w:t>Performance-wise, keep an eye on the actors’ chemistry: the pairings sell the mythology of brotherhood and its breakdown. The series also gestures at social context , poverty, prison, family breakdown , without turning them into lecture points.</w:t>
      </w:r>
      <w:r/>
    </w:p>
    <w:p>
      <w:r/>
      <w:r>
        <w:t>Practical viewing tip: the show contains distressing material, including sexual violence and prison scenes, so consider viewer guides if you’re watching with others. If you appreciated the moral ambiguity and rawness of British character dramas like Last Tango or I May Destroy You, Half Man will likely sit in that same uneasy, memorable place.</w:t>
      </w:r>
      <w:r/>
    </w:p>
    <w:p>
      <w:r/>
      <w:r>
        <w:t>Closing line It’s a difficult watch, sometimes brutal, but Half Man rewards attention , a small, uneasy masterpiece about who we become when words fail us.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3">
        <w:r>
          <w:rPr>
            <w:color w:val="0000EE"/>
            <w:u w:val="single"/>
          </w:rPr>
          <w:t>[6]</w:t>
        </w:r>
      </w:hyperlink>
      <w:r>
        <w:t xml:space="preserve">, </w:t>
      </w:r>
      <w:hyperlink r:id="rId11">
        <w:r>
          <w:rPr>
            <w:color w:val="0000EE"/>
            <w:u w:val="single"/>
          </w:rPr>
          <w:t>[5]</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1">
        <w:r>
          <w:rPr>
            <w:color w:val="0000EE"/>
            <w:u w:val="single"/>
          </w:rPr>
          <w:t>[5]</w:t>
        </w:r>
      </w:hyperlink>
      <w:r>
        <w:t xml:space="preserve">, </w:t>
      </w:r>
      <w:hyperlink r:id="rId14">
        <w:r>
          <w:rPr>
            <w:color w:val="0000EE"/>
            <w:u w:val="single"/>
          </w:rPr>
          <w:t>[4]</w:t>
        </w:r>
      </w:hyperlink>
      <w:r>
        <w:t xml:space="preserve">- Paragraph 6: </w:t>
      </w:r>
      <w:hyperlink r:id="rId15">
        <w:r>
          <w:rPr>
            <w:color w:val="0000EE"/>
            <w:u w:val="single"/>
          </w:rPr>
          <w:t>[7]</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https://tribunemag.co.uk/2026/07/shadow-men</w:t>
        </w:r>
      </w:hyperlink>
      <w:r>
        <w:t xml:space="preserve"> - Please view link - unable to able to access data</w:t>
      </w:r>
      <w:r/>
    </w:p>
    <w:p>
      <w:pPr>
        <w:pStyle w:val="ListNumber"/>
        <w:spacing w:line="240" w:lineRule="auto"/>
        <w:ind w:left="720"/>
      </w:pPr>
      <w:r/>
      <w:hyperlink r:id="rId10">
        <w:r>
          <w:rPr>
            <w:color w:val="0000EE"/>
            <w:u w:val="single"/>
          </w:rPr>
          <w:t>https://www.theguardian.com/stan-half-man/2026/apr/24/from-baby-reindeer-to-half-man-the-return-of-richard-gadd</w:t>
        </w:r>
      </w:hyperlink>
      <w:r>
        <w:t xml:space="preserve"> - An article from The Guardian discussing Richard Gadd's return to television with 'Half Man', a series that delves into themes of toxic masculinity and male relationships. The piece highlights Gadd's storytelling prowess and the show's exploration of complex human experiences, following the lives of two men, Niall and Ruben, over several decades.</w:t>
      </w:r>
      <w:r/>
    </w:p>
    <w:p>
      <w:pPr>
        <w:pStyle w:val="ListNumber"/>
        <w:spacing w:line="240" w:lineRule="auto"/>
        <w:ind w:left="720"/>
      </w:pPr>
      <w:r/>
      <w:hyperlink r:id="rId12">
        <w:r>
          <w:rPr>
            <w:color w:val="0000EE"/>
            <w:u w:val="single"/>
          </w:rPr>
          <w:t>https://elpais.com/television/series/half-man/</w:t>
        </w:r>
      </w:hyperlink>
      <w:r>
        <w:t xml:space="preserve"> - A Spanish-language article from El País detailing the plot and themes of 'Half Man', created and starring Richard Gadd. The series narrates the complex story of Niall and Ruben, two men who consider themselves brothers without sharing blood ties. United since youth by tragedies and adverse circumstances, their bond becomes the central axis of the narrative, exploring themes of brotherhood, violence, and the fragility of male relationships over time.</w:t>
      </w:r>
      <w:r/>
    </w:p>
    <w:p>
      <w:pPr>
        <w:pStyle w:val="ListNumber"/>
        <w:spacing w:line="240" w:lineRule="auto"/>
        <w:ind w:left="720"/>
      </w:pPr>
      <w:r/>
      <w:hyperlink r:id="rId14">
        <w:r>
          <w:rPr>
            <w:color w:val="0000EE"/>
            <w:u w:val="single"/>
          </w:rPr>
          <w:t>https://www.imdb.com/title/tt32767294/</w:t>
        </w:r>
      </w:hyperlink>
      <w:r>
        <w:t xml:space="preserve"> - The IMDb page for 'Half Man', a 2026 British television miniseries created by Richard Gadd. The series stars Richard Gadd, Jamie Bell, Stuart Campbell, and Mitchell Robertson. It premiered on 23 April 2026 on HBO and 28 April on BBC One. The show follows the lives of two men, Niall and Ruben, over several decades, exploring themes of toxic masculinity and complex male relationships.</w:t>
      </w:r>
      <w:r/>
    </w:p>
    <w:p>
      <w:pPr>
        <w:pStyle w:val="ListNumber"/>
        <w:spacing w:line="240" w:lineRule="auto"/>
        <w:ind w:left="720"/>
      </w:pPr>
      <w:r/>
      <w:hyperlink r:id="rId11">
        <w:r>
          <w:rPr>
            <w:color w:val="0000EE"/>
            <w:u w:val="single"/>
          </w:rPr>
          <w:t>https://www.techradar.com/streaming/hbo-max/half-man-richard-gadd-review</w:t>
        </w:r>
      </w:hyperlink>
      <w:r>
        <w:t xml:space="preserve"> - A review from TechRadar discussing Richard Gadd's new series 'Half Man', his follow-up to the 2024 Netflix hit 'Baby Reindeer'. The review highlights the show's unflinching look at deeply uncomfortable themes, portraying the toxic relationship between two brothers, Niall and Ruben, over three decades. It notes the series' compelling and raw portrayal of male vulnerability, though it suggests it doesn't entirely match the emotional resonance of 'Baby Reindeer'.</w:t>
      </w:r>
      <w:r/>
    </w:p>
    <w:p>
      <w:pPr>
        <w:pStyle w:val="ListNumber"/>
        <w:spacing w:line="240" w:lineRule="auto"/>
        <w:ind w:left="720"/>
      </w:pPr>
      <w:r/>
      <w:hyperlink r:id="rId13">
        <w:r>
          <w:rPr>
            <w:color w:val="0000EE"/>
            <w:u w:val="single"/>
          </w:rPr>
          <w:t>https://www.thedailybeast.com/obsessed/half-man-review-baby-reindeer-creator-returns-with-brutal-take-on-bad-men/</w:t>
        </w:r>
      </w:hyperlink>
      <w:r>
        <w:t xml:space="preserve"> - An article from The Daily Beast reviewing Richard Gadd's new HBO series 'Half Man', a follow-up to his breakout hit 'Baby Reindeer'. The review delves into themes of toxic masculinity, homoerotic tension, and self-loathing, focusing on the tumultuous relationship between Niall Kennedy and Ruben Pallister. It discusses the series' portrayal of suppressed sexuality, identity struggles, and emotional volatility, noting that while engaging, the depiction of their toxic dynamic becomes monotonous.</w:t>
      </w:r>
      <w:r/>
    </w:p>
    <w:p>
      <w:pPr>
        <w:pStyle w:val="ListNumber"/>
        <w:spacing w:line="240" w:lineRule="auto"/>
        <w:ind w:left="720"/>
      </w:pPr>
      <w:r/>
      <w:hyperlink r:id="rId15">
        <w:r>
          <w:rPr>
            <w:color w:val="0000EE"/>
            <w:u w:val="single"/>
          </w:rPr>
          <w:t>https://www.womanandhome.com/life/news-entertainment/how-to-watch-half-man-anywhere/</w:t>
        </w:r>
      </w:hyperlink>
      <w:r>
        <w:t xml:space="preserve"> - An article from Woman &amp; Home providing information on how to watch Richard Gadd's gripping drama 'Half Man' online. The piece details the series' debut on April 24, 2026, via BBC iPlayer in the UK and HBO Max in the US. It offers guidance for UK viewers on streaming the show for free on BBC iPlayer and suggests using a Virtual Private Network (VPN) for international fans to access the series.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ribunemag.co.uk/2026/07/shadow-men" TargetMode="External"/><Relationship Id="rId10" Type="http://schemas.openxmlformats.org/officeDocument/2006/relationships/hyperlink" Target="https://www.theguardian.com/stan-half-man/2026/apr/24/from-baby-reindeer-to-half-man-the-return-of-richard-gadd" TargetMode="External"/><Relationship Id="rId11" Type="http://schemas.openxmlformats.org/officeDocument/2006/relationships/hyperlink" Target="https://www.techradar.com/streaming/hbo-max/half-man-richard-gadd-review" TargetMode="External"/><Relationship Id="rId12" Type="http://schemas.openxmlformats.org/officeDocument/2006/relationships/hyperlink" Target="https://elpais.com/television/series/half-man/" TargetMode="External"/><Relationship Id="rId13" Type="http://schemas.openxmlformats.org/officeDocument/2006/relationships/hyperlink" Target="https://www.thedailybeast.com/obsessed/half-man-review-baby-reindeer-creator-returns-with-brutal-take-on-bad-men/" TargetMode="External"/><Relationship Id="rId14" Type="http://schemas.openxmlformats.org/officeDocument/2006/relationships/hyperlink" Target="https://www.imdb.com/title/tt32767294/" TargetMode="External"/><Relationship Id="rId15" Type="http://schemas.openxmlformats.org/officeDocument/2006/relationships/hyperlink" Target="https://www.womanandhome.com/life/news-entertainment/how-to-watch-half-man-anywhe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