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2026 Streetwear: Sniffies’ Laid‑Back Collection with Jos Hurt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flocking to Sniffies’ Pride 2026 drop , a lived‑in, horny‑cute capsule made for parades, afters and everything in between, featuring two hand‑drawn designs by Brooklyn artist Jos Hurt that blend fantasy and memory into approachable, wearable queer art.</w:t>
      </w:r>
      <w:r/>
      <w:r/>
    </w:p>
    <w:p>
      <w:pPr>
        <w:pStyle w:val="ListBullet"/>
        <w:spacing w:line="240" w:lineRule="auto"/>
        <w:ind w:left="720"/>
      </w:pPr>
      <w:r/>
      <w:r>
        <w:rPr>
          <w:b/>
        </w:rPr>
        <w:t>Bold collaboration:</w:t>
      </w:r>
      <w:r>
        <w:t xml:space="preserve"> Sniffies teamed with Houston‑born, Brooklyn‑based artist Jos Hurt for two hand‑drawn pieces that feel like small, personal stories.</w:t>
      </w:r>
      <w:r/>
    </w:p>
    <w:p>
      <w:pPr>
        <w:pStyle w:val="ListBullet"/>
        <w:spacing w:line="240" w:lineRule="auto"/>
        <w:ind w:left="720"/>
      </w:pPr>
      <w:r/>
      <w:r>
        <w:rPr>
          <w:b/>
        </w:rPr>
        <w:t>Casual silhouettes:</w:t>
      </w:r>
      <w:r>
        <w:t xml:space="preserve"> Think trucker jackets, tanks and sporty go‑bags with a lived‑in, easygoing aesthetic , good for all‑day wear.</w:t>
      </w:r>
      <w:r/>
    </w:p>
    <w:p>
      <w:pPr>
        <w:pStyle w:val="ListBullet"/>
        <w:spacing w:line="240" w:lineRule="auto"/>
        <w:ind w:left="720"/>
      </w:pPr>
      <w:r/>
      <w:r>
        <w:rPr>
          <w:b/>
        </w:rPr>
        <w:t>Playful vibe:</w:t>
      </w:r>
      <w:r>
        <w:t xml:space="preserve"> Starry graphics and cheeky, horny cuteness make this a collection that’s more about mood than polish.</w:t>
      </w:r>
      <w:r/>
    </w:p>
    <w:p>
      <w:pPr>
        <w:pStyle w:val="ListBullet"/>
        <w:spacing w:line="240" w:lineRule="auto"/>
        <w:ind w:left="720"/>
      </w:pPr>
      <w:r/>
      <w:r>
        <w:rPr>
          <w:b/>
        </w:rPr>
        <w:t>Versatile wear:</w:t>
      </w:r>
      <w:r>
        <w:t xml:space="preserve"> Designed to travel from parade to party to the afters; fabrics and fits favour comfort and movement.</w:t>
      </w:r>
      <w:r/>
    </w:p>
    <w:p>
      <w:pPr>
        <w:pStyle w:val="ListBullet"/>
        <w:spacing w:line="240" w:lineRule="auto"/>
        <w:ind w:left="720"/>
      </w:pPr>
      <w:r/>
      <w:r>
        <w:rPr>
          <w:b/>
        </w:rPr>
        <w:t>Accessible energy:</w:t>
      </w:r>
      <w:r>
        <w:t xml:space="preserve"> The pieces read as both collectible and everyday , like an artwork you’re happy to ruin a little.</w:t>
      </w:r>
      <w:r/>
      <w:r/>
    </w:p>
    <w:p>
      <w:pPr>
        <w:pStyle w:val="Heading2"/>
      </w:pPr>
      <w:r>
        <w:t>Why this Pride drop feels different</w:t>
      </w:r>
      <w:r/>
    </w:p>
    <w:p>
      <w:r/>
      <w:r>
        <w:t>Sniffies’ latest release doesn’t try to be pristine, and that’s part of its charm. The collection leans into a worn‑in, lived experience , the kind of clothing you throw on for long, messy days where plans shift and the night stretches. Jos Hurt’s illustrations add a whisper of personal mythology, so even basic silhouettes feel intimate and narrative‑driven.</w:t>
      </w:r>
      <w:r/>
    </w:p>
    <w:p>
      <w:r/>
      <w:r>
        <w:t>That back‑to‑the‑street energy is a contrast to more polished designer capsule drops. According to Out, Sniffies has previously veered into trucker styling and street staples, so this direction is consistent with the brand’s democratic, party‑ready DNA.</w:t>
      </w:r>
      <w:r/>
    </w:p>
    <w:p>
      <w:pPr>
        <w:pStyle w:val="Heading2"/>
      </w:pPr>
      <w:r>
        <w:t>Jos Hurt: small worlds, big atmosphere</w:t>
      </w:r>
      <w:r/>
    </w:p>
    <w:p>
      <w:r/>
      <w:r>
        <w:t>Houston‑born and operating out of a Brooklyn dollhouse, Jos Hurt brings a fragile, fantasy‑tinged eye to the collection. Her drawings read like memory fragments , a detail you might spot on a tank and then carry with you for the day. The art makes the pieces feel like wearable zines: private, playful, and slightly haunted.</w:t>
      </w:r>
      <w:r/>
    </w:p>
    <w:p>
      <w:r/>
      <w:r>
        <w:t>This kind of artist partnership matters because it roots the garments in queer storytelling rather than just a logo. If you want something that whispers a backstory each time you put it on, these are the pieces to seek out.</w:t>
      </w:r>
      <w:r/>
    </w:p>
    <w:p>
      <w:pPr>
        <w:pStyle w:val="Heading2"/>
      </w:pPr>
      <w:r>
        <w:t>What to expect from the fits and graphics</w:t>
      </w:r>
      <w:r/>
    </w:p>
    <w:p>
      <w:r/>
      <w:r>
        <w:t>Expect sporty silhouettes , tanks, go‑bags and trucker‑adjacent jackets , softened by starry graphics and coy, horny motifs. The collection’s vibe is “get ready to move”: breathable cuts, easy layering and a slightly generous fit that’s made for dancing or leaning on a fence at the parade.</w:t>
      </w:r>
      <w:r/>
    </w:p>
    <w:p>
      <w:r/>
      <w:r>
        <w:t>Practical tip: size for comfort rather than form. If you like a snug look, size down; if you want the tuckable, thrown‑on feel, go true to size or up. The fabrics read durable enough for repeat wears, so don’t be precious.</w:t>
      </w:r>
      <w:r/>
    </w:p>
    <w:p>
      <w:pPr>
        <w:pStyle w:val="Heading2"/>
      </w:pPr>
      <w:r>
        <w:t>Where this sits in the wider queer fashion scene</w:t>
      </w:r>
      <w:r/>
    </w:p>
    <w:p>
      <w:r/>
      <w:r>
        <w:t>Sniffies is part of a broader trend where queer platforms and apps move into merchandise and fashion, turning community energy into tangible goods. TechCrunch reported recent investment interest in the company, signalling that these lifestyle moves are also strategic business steps. Meanwhile, Pride fashion outlets and editorial pages have been highlighting accessible, community‑led designs rather than only high‑end runway statements.</w:t>
      </w:r>
      <w:r/>
    </w:p>
    <w:p>
      <w:r/>
      <w:r>
        <w:t>That shift matters: it makes Pride dressing feel usable and celebratory outside of one night. These pieces are for the whole summer.</w:t>
      </w:r>
      <w:r/>
    </w:p>
    <w:p>
      <w:pPr>
        <w:pStyle w:val="Heading2"/>
      </w:pPr>
      <w:r>
        <w:t>How to shop and style it</w:t>
      </w:r>
      <w:r/>
    </w:p>
    <w:p>
      <w:r/>
      <w:r>
        <w:t>The Sniffies Pride 2026 collection is available now on the brand’s site and pop‑up channels. Treat the pieces like mood builders: pair a graphic tank with utility shorts for daytime, or layer a trucker jacket over mesh and glitter for the night. Accessories like a go‑bag keep the look functional and flirtatious.</w:t>
      </w:r>
      <w:r/>
    </w:p>
    <w:p>
      <w:r/>
      <w:r>
        <w:t>If you’re buying for a parade, pick breathable fabrics and a playful graphic you won’t mind being in photos for hours. If you’re buying to collect, think about the Hurt pieces as small works you can wear , they’ll age with memory.</w:t>
      </w:r>
      <w:r/>
    </w:p>
    <w:p>
      <w:r/>
      <w:r>
        <w:t>It's a small change that can make every parade, party and late‑night detour feel a little more yours.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2">
        <w:r>
          <w:rPr>
            <w:color w:val="0000EE"/>
            <w:u w:val="single"/>
          </w:rPr>
          <w:t>[7]</w:t>
        </w:r>
      </w:hyperlink>
      <w:r>
        <w:t xml:space="preserve">- Paragraph 5: </w:t>
      </w:r>
      <w:hyperlink r:id="rId13">
        <w:r>
          <w:rPr>
            <w:color w:val="0000EE"/>
            <w:u w:val="single"/>
          </w:rPr>
          <w:t>[4]</w:t>
        </w:r>
      </w:hyperlink>
      <w:r>
        <w:t xml:space="preserve">, </w:t>
      </w:r>
      <w:hyperlink r:id="rId14">
        <w:r>
          <w:rPr>
            <w:color w:val="0000EE"/>
            <w:u w:val="single"/>
          </w:rPr>
          <w:t>[5]</w:t>
        </w:r>
      </w:hyperlink>
      <w:r>
        <w:t xml:space="preserve">- Paragraph 6: </w:t>
      </w:r>
      <w:hyperlink r:id="rId9">
        <w:r>
          <w:rPr>
            <w:color w:val="0000EE"/>
            <w:u w:val="single"/>
          </w:rPr>
          <w:t>[1]</w:t>
        </w:r>
      </w:hyperlink>
      <w:r>
        <w:t xml:space="preserve">, </w:t>
      </w:r>
      <w:hyperlink r:id="rId15">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https://fuckingyoung.es/sniffies-drops-a-pride-2026-collection-with-artist-jos-hurt/</w:t>
        </w:r>
      </w:hyperlink>
      <w:r>
        <w:t xml:space="preserve"> - Please view link - unable to able to access data</w:t>
      </w:r>
      <w:r/>
    </w:p>
    <w:p>
      <w:pPr>
        <w:pStyle w:val="ListNumber"/>
        <w:spacing w:line="240" w:lineRule="auto"/>
        <w:ind w:left="720"/>
      </w:pPr>
      <w:r/>
      <w:hyperlink r:id="rId10">
        <w:r>
          <w:rPr>
            <w:color w:val="0000EE"/>
            <w:u w:val="single"/>
          </w:rPr>
          <w:t>https://www.out.com/fashion/sniffies-trucker-clothing</w:t>
        </w:r>
      </w:hyperlink>
      <w:r>
        <w:t xml:space="preserve"> - Sniffies, the queer cruising platform, has unveiled its 'Load Management Services' collection, drawing inspiration from trucker aesthetics. The line includes limited-edition rag towels, key chains with metal hardware, a 'Load Management Services' trucker hat, a hoodie featuring semi-truck artwork, a mechanic's work shirt with patches, and a 'No Loads Refused' cut-off trucker tank. This collection embraces blue-collar fantasy, roadside grit, and unapologetic attitude, catering to those who appreciate the trucker subculture. The items are available for purchase on Sniffies' official website.</w:t>
      </w:r>
      <w:r/>
    </w:p>
    <w:p>
      <w:pPr>
        <w:pStyle w:val="ListNumber"/>
        <w:spacing w:line="240" w:lineRule="auto"/>
        <w:ind w:left="720"/>
      </w:pPr>
      <w:r/>
      <w:hyperlink r:id="rId15">
        <w:r>
          <w:rPr>
            <w:color w:val="0000EE"/>
            <w:u w:val="single"/>
          </w:rPr>
          <w:t>https://www.out.com/fashion/sniffies-summer-swim-collection</w:t>
        </w:r>
      </w:hyperlink>
      <w:r>
        <w:t xml:space="preserve"> - Sniffies has launched its Summer Swim Collection, featuring swim briefs, relaxed-fit trunks, cropped muscle tanks, and an oversized towel. The campaign, shot in San Juan, Puerto Rico, captures a spontaneous and adventurous summer vibe. The collection is designed for beach days, poolside lounging, and unexpected encounters, aligning with Sniffies' cruising identity. The pieces are available exclusively through Sniffies HUSH, the brand's online shop, and are intended for those who embrace the unpredictability of summer adventures.</w:t>
      </w:r>
      <w:r/>
    </w:p>
    <w:p>
      <w:pPr>
        <w:pStyle w:val="ListNumber"/>
        <w:spacing w:line="240" w:lineRule="auto"/>
        <w:ind w:left="720"/>
      </w:pPr>
      <w:r/>
      <w:hyperlink r:id="rId13">
        <w:r>
          <w:rPr>
            <w:color w:val="0000EE"/>
            <w:u w:val="single"/>
          </w:rPr>
          <w:t>https://techcrunch.com/2026/04/28/match-group-invests-100-million-in-sniffies-a-cruising-app-for-gay-men/</w:t>
        </w:r>
      </w:hyperlink>
      <w:r>
        <w:t xml:space="preserve"> - Match Group, the parent company of dating apps like Tinder and Hinge, has invested $100 million in Sniffies, a cruising app for gay men. Sniffies offers a real-time, interactive map of nearby users and popular cruising spots, distinguishing itself from traditional dating apps. The investment aims to support Sniffies' growth and vision, allowing it to operate independently while benefiting from Match Group's resources. This move reflects Match Group's interest in diversifying its portfolio to include niche platforms catering to specific communities.</w:t>
      </w:r>
      <w:r/>
    </w:p>
    <w:p>
      <w:pPr>
        <w:pStyle w:val="ListNumber"/>
        <w:spacing w:line="240" w:lineRule="auto"/>
        <w:ind w:left="720"/>
      </w:pPr>
      <w:r/>
      <w:hyperlink r:id="rId14">
        <w:r>
          <w:rPr>
            <w:color w:val="0000EE"/>
            <w:u w:val="single"/>
          </w:rPr>
          <w:t>https://www.pride.com/gay-fashion/</w:t>
        </w:r>
      </w:hyperlink>
      <w:r>
        <w:t xml:space="preserve"> - Pride.com serves as a comprehensive source for LGBTQ+ fashion trends, offering insights into the latest styles, designers, and cultural influences. The platform features articles on queer luminaries, fashion campaigns, and notable events, providing readers with up-to-date information on the fashion industry. It highlights the intersection of fashion and LGBTQ+ culture, showcasing how the community influences and shapes trends. Pride.com also covers topics like celebrity fashion, emerging designers, and fashion history, making it a valuable resource for fashion enthusiasts.</w:t>
      </w:r>
      <w:r/>
    </w:p>
    <w:p>
      <w:pPr>
        <w:pStyle w:val="ListNumber"/>
        <w:spacing w:line="240" w:lineRule="auto"/>
        <w:ind w:left="720"/>
      </w:pPr>
      <w:r/>
      <w:hyperlink r:id="rId11">
        <w:r>
          <w:rPr>
            <w:color w:val="0000EE"/>
            <w:u w:val="single"/>
          </w:rPr>
          <w:t>https://www.pride.com/pride/sniffies-gay</w:t>
        </w:r>
      </w:hyperlink>
      <w:r>
        <w:t xml:space="preserve"> - Pride.com features an article highlighting Sniffies' sponsorship of the 'Twinks vs. Dolls IV: Total Carnage' event during New York City Pride. The event, known for its playful and chaotic competitions, attracted 5,000 attendees. Sniffies' involvement included a $15,000 donation to Trans Lifeline and the creation of a limited edition jersey. The article showcases the vibrant and inclusive nature of the LGBTQ+ community, emphasizing Sniffies' commitment to supporting and celebrating queer culture through unique and engaging events.</w:t>
      </w:r>
      <w:r/>
    </w:p>
    <w:p>
      <w:pPr>
        <w:pStyle w:val="ListNumber"/>
        <w:spacing w:line="240" w:lineRule="auto"/>
        <w:ind w:left="720"/>
      </w:pPr>
      <w:r/>
      <w:hyperlink r:id="rId12">
        <w:r>
          <w:rPr>
            <w:color w:val="0000EE"/>
            <w:u w:val="single"/>
          </w:rPr>
          <w:t>https://sniffieshush.com/collections/off-sunset-popup-2026</w:t>
        </w:r>
      </w:hyperlink>
      <w:r>
        <w:t xml:space="preserve"> - Sniffies HUSH presents the 'Off Sunset Popup 2026' collection, featuring a range of apparel and accessories. The collection includes items such as hoodies, jerseys, muscle tees, and tanks, catering to diverse fashion preferences. Sniffies HUSH offers free domestic shipping on orders over $120, enhancing the shopping experience for customers. The 'Off Sunset Popup 2026' collection reflects Sniffies' commitment to providing stylish and comfortable clothing options for the LGBTQ+ community, aligning with the brand's inclusive and expressive ethos.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uckingyoung.es/sniffies-drops-a-pride-2026-collection-with-artist-jos-hurt/" TargetMode="External"/><Relationship Id="rId10" Type="http://schemas.openxmlformats.org/officeDocument/2006/relationships/hyperlink" Target="https://www.out.com/fashion/sniffies-trucker-clothing" TargetMode="External"/><Relationship Id="rId11" Type="http://schemas.openxmlformats.org/officeDocument/2006/relationships/hyperlink" Target="https://www.pride.com/pride/sniffies-gay" TargetMode="External"/><Relationship Id="rId12" Type="http://schemas.openxmlformats.org/officeDocument/2006/relationships/hyperlink" Target="https://sniffieshush.com/collections/off-sunset-popup-2026" TargetMode="External"/><Relationship Id="rId13" Type="http://schemas.openxmlformats.org/officeDocument/2006/relationships/hyperlink" Target="https://techcrunch.com/2026/04/28/match-group-invests-100-million-in-sniffies-a-cruising-app-for-gay-men/" TargetMode="External"/><Relationship Id="rId14" Type="http://schemas.openxmlformats.org/officeDocument/2006/relationships/hyperlink" Target="https://www.pride.com/gay-fashion/" TargetMode="External"/><Relationship Id="rId15" Type="http://schemas.openxmlformats.org/officeDocument/2006/relationships/hyperlink" Target="https://www.out.com/fashion/sniffies-summer-swim-colle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